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C3E44" w14:textId="70E0AFB7" w:rsidR="00CB20C5" w:rsidRPr="003E395C" w:rsidRDefault="006C3733" w:rsidP="006C3733">
      <w:pPr>
        <w:spacing w:after="0"/>
        <w:jc w:val="center"/>
        <w:rPr>
          <w:rFonts w:ascii="Times New Roman" w:hAnsi="Times New Roman"/>
          <w:sz w:val="28"/>
          <w:szCs w:val="28"/>
        </w:rPr>
      </w:pPr>
      <w:r w:rsidRPr="003E395C">
        <w:rPr>
          <w:rFonts w:ascii="Times New Roman" w:hAnsi="Times New Roman"/>
          <w:b/>
          <w:bCs/>
          <w:sz w:val="28"/>
          <w:szCs w:val="28"/>
          <w:bdr w:val="none" w:sz="0" w:space="0" w:color="auto" w:frame="1"/>
        </w:rPr>
        <w:t xml:space="preserve">TIẾNG VIỆT </w:t>
      </w:r>
      <w:r w:rsidR="00224DC8">
        <w:rPr>
          <w:rFonts w:ascii="Times New Roman" w:hAnsi="Times New Roman"/>
          <w:b/>
          <w:bCs/>
          <w:sz w:val="28"/>
          <w:szCs w:val="28"/>
          <w:bdr w:val="none" w:sz="0" w:space="0" w:color="auto" w:frame="1"/>
        </w:rPr>
        <w:t>1</w:t>
      </w:r>
    </w:p>
    <w:p w14:paraId="25C940BA" w14:textId="37DDD29E" w:rsidR="00224DC8" w:rsidRDefault="006C3733" w:rsidP="006C3733">
      <w:pPr>
        <w:spacing w:after="0"/>
        <w:jc w:val="center"/>
        <w:rPr>
          <w:rFonts w:ascii="Times New Roman" w:hAnsi="Times New Roman"/>
          <w:b/>
          <w:bCs/>
          <w:sz w:val="28"/>
          <w:szCs w:val="28"/>
          <w:bdr w:val="none" w:sz="0" w:space="0" w:color="auto" w:frame="1"/>
        </w:rPr>
      </w:pPr>
      <w:r w:rsidRPr="003E395C">
        <w:rPr>
          <w:rFonts w:ascii="Times New Roman" w:hAnsi="Times New Roman"/>
          <w:b/>
          <w:bCs/>
          <w:sz w:val="28"/>
          <w:szCs w:val="28"/>
          <w:bdr w:val="none" w:sz="0" w:space="0" w:color="auto" w:frame="1"/>
        </w:rPr>
        <w:t xml:space="preserve">CHỦ ĐỀ </w:t>
      </w:r>
      <w:r w:rsidR="00CB20C5" w:rsidRPr="003E395C">
        <w:rPr>
          <w:rFonts w:ascii="Times New Roman" w:hAnsi="Times New Roman"/>
          <w:b/>
          <w:bCs/>
          <w:sz w:val="28"/>
          <w:szCs w:val="28"/>
          <w:bdr w:val="none" w:sz="0" w:space="0" w:color="auto" w:frame="1"/>
        </w:rPr>
        <w:t>1</w:t>
      </w:r>
      <w:r w:rsidR="00224DC8">
        <w:rPr>
          <w:rFonts w:ascii="Times New Roman" w:hAnsi="Times New Roman"/>
          <w:b/>
          <w:bCs/>
          <w:sz w:val="28"/>
          <w:szCs w:val="28"/>
          <w:bdr w:val="none" w:sz="0" w:space="0" w:color="auto" w:frame="1"/>
        </w:rPr>
        <w:t>2</w:t>
      </w:r>
      <w:r w:rsidR="00CB20C5" w:rsidRPr="003E395C">
        <w:rPr>
          <w:rFonts w:ascii="Times New Roman" w:hAnsi="Times New Roman"/>
          <w:b/>
          <w:bCs/>
          <w:sz w:val="28"/>
          <w:szCs w:val="28"/>
          <w:bdr w:val="none" w:sz="0" w:space="0" w:color="auto" w:frame="1"/>
        </w:rPr>
        <w:t xml:space="preserve">: </w:t>
      </w:r>
      <w:r w:rsidR="00224DC8">
        <w:rPr>
          <w:rFonts w:ascii="Times New Roman" w:hAnsi="Times New Roman"/>
          <w:b/>
          <w:bCs/>
          <w:sz w:val="28"/>
          <w:szCs w:val="28"/>
          <w:bdr w:val="none" w:sz="0" w:space="0" w:color="auto" w:frame="1"/>
        </w:rPr>
        <w:t>TRUNG THU</w:t>
      </w:r>
    </w:p>
    <w:p w14:paraId="555DB5A1" w14:textId="1A2DF180" w:rsidR="00CB20C5" w:rsidRPr="003E395C" w:rsidRDefault="00224DC8" w:rsidP="006C3733">
      <w:pPr>
        <w:spacing w:after="0"/>
        <w:jc w:val="center"/>
        <w:rPr>
          <w:rFonts w:ascii="Times New Roman" w:hAnsi="Times New Roman"/>
          <w:b/>
          <w:bCs/>
          <w:sz w:val="28"/>
          <w:szCs w:val="28"/>
          <w:bdr w:val="none" w:sz="0" w:space="0" w:color="auto" w:frame="1"/>
        </w:rPr>
      </w:pPr>
      <w:r>
        <w:rPr>
          <w:rFonts w:ascii="Times New Roman" w:hAnsi="Times New Roman"/>
          <w:b/>
          <w:bCs/>
          <w:sz w:val="28"/>
          <w:szCs w:val="28"/>
          <w:bdr w:val="none" w:sz="0" w:space="0" w:color="auto" w:frame="1"/>
        </w:rPr>
        <w:t xml:space="preserve">Bài 5: </w:t>
      </w:r>
      <w:r w:rsidR="00CB20C5" w:rsidRPr="003E395C">
        <w:rPr>
          <w:rFonts w:ascii="Times New Roman" w:hAnsi="Times New Roman"/>
          <w:b/>
          <w:bCs/>
          <w:sz w:val="28"/>
          <w:szCs w:val="28"/>
          <w:bdr w:val="none" w:sz="0" w:space="0" w:color="auto" w:frame="1"/>
        </w:rPr>
        <w:t xml:space="preserve">Ôn tập và kể chuyện </w:t>
      </w:r>
    </w:p>
    <w:p w14:paraId="070DD64E" w14:textId="77D6BFFF" w:rsidR="00CB20C5" w:rsidRPr="003E395C" w:rsidRDefault="00224DC8" w:rsidP="006C3733">
      <w:pPr>
        <w:spacing w:after="0"/>
        <w:jc w:val="center"/>
        <w:rPr>
          <w:rFonts w:ascii="Times New Roman" w:hAnsi="Times New Roman"/>
          <w:sz w:val="28"/>
          <w:szCs w:val="28"/>
        </w:rPr>
      </w:pPr>
      <w:r>
        <w:rPr>
          <w:rFonts w:ascii="Times New Roman" w:hAnsi="Times New Roman"/>
          <w:b/>
          <w:bCs/>
          <w:sz w:val="28"/>
          <w:szCs w:val="28"/>
          <w:bdr w:val="none" w:sz="0" w:space="0" w:color="auto" w:frame="1"/>
        </w:rPr>
        <w:t>Tiết 3</w:t>
      </w:r>
      <w:r w:rsidR="00CB20C5" w:rsidRPr="003E395C">
        <w:rPr>
          <w:rFonts w:ascii="Times New Roman" w:hAnsi="Times New Roman"/>
          <w:b/>
          <w:bCs/>
          <w:sz w:val="28"/>
          <w:szCs w:val="28"/>
          <w:bdr w:val="none" w:sz="0" w:space="0" w:color="auto" w:frame="1"/>
        </w:rPr>
        <w:t xml:space="preserve">: </w:t>
      </w:r>
      <w:r>
        <w:rPr>
          <w:rFonts w:ascii="Times New Roman" w:hAnsi="Times New Roman"/>
          <w:b/>
          <w:bCs/>
          <w:sz w:val="28"/>
          <w:szCs w:val="28"/>
          <w:bdr w:val="none" w:sz="0" w:space="0" w:color="auto" w:frame="1"/>
        </w:rPr>
        <w:t xml:space="preserve">Kể chuyện </w:t>
      </w:r>
      <w:r w:rsidR="006C3733">
        <w:rPr>
          <w:rFonts w:ascii="Times New Roman" w:hAnsi="Times New Roman"/>
          <w:b/>
          <w:bCs/>
          <w:i/>
          <w:iCs/>
          <w:sz w:val="28"/>
          <w:szCs w:val="28"/>
          <w:bdr w:val="none" w:sz="0" w:space="0" w:color="auto" w:frame="1"/>
        </w:rPr>
        <w:t>S</w:t>
      </w:r>
      <w:r w:rsidR="006C3733" w:rsidRPr="006C3733">
        <w:rPr>
          <w:rFonts w:ascii="Times New Roman" w:hAnsi="Times New Roman"/>
          <w:b/>
          <w:bCs/>
          <w:i/>
          <w:iCs/>
          <w:sz w:val="28"/>
          <w:szCs w:val="28"/>
          <w:bdr w:val="none" w:sz="0" w:space="0" w:color="auto" w:frame="1"/>
        </w:rPr>
        <w:t>ự tích đèn trung thu</w:t>
      </w:r>
    </w:p>
    <w:p w14:paraId="38E328A2" w14:textId="54D8C588" w:rsidR="00CB20C5" w:rsidRPr="003E395C" w:rsidRDefault="00CB20C5" w:rsidP="006C3733">
      <w:pPr>
        <w:spacing w:after="0"/>
        <w:jc w:val="both"/>
        <w:rPr>
          <w:rFonts w:ascii="Times New Roman" w:hAnsi="Times New Roman"/>
          <w:sz w:val="28"/>
          <w:szCs w:val="28"/>
        </w:rPr>
      </w:pPr>
      <w:r w:rsidRPr="003E395C">
        <w:rPr>
          <w:rFonts w:ascii="Times New Roman" w:hAnsi="Times New Roman"/>
          <w:b/>
          <w:bCs/>
          <w:sz w:val="28"/>
          <w:szCs w:val="28"/>
          <w:bdr w:val="none" w:sz="0" w:space="0" w:color="auto" w:frame="1"/>
        </w:rPr>
        <w:t xml:space="preserve">I. </w:t>
      </w:r>
      <w:r w:rsidR="006C3733">
        <w:rPr>
          <w:rFonts w:ascii="Times New Roman" w:hAnsi="Times New Roman"/>
          <w:b/>
          <w:bCs/>
          <w:sz w:val="28"/>
          <w:szCs w:val="28"/>
          <w:bdr w:val="none" w:sz="0" w:space="0" w:color="auto" w:frame="1"/>
        </w:rPr>
        <w:t>YÊU CẦU CẦN ĐẠT</w:t>
      </w:r>
    </w:p>
    <w:p w14:paraId="2D584D3D" w14:textId="77777777" w:rsidR="00CB20C5" w:rsidRPr="003E395C" w:rsidRDefault="00CB20C5" w:rsidP="006C3733">
      <w:pPr>
        <w:pStyle w:val="ThngthngWeb"/>
        <w:shd w:val="clear" w:color="auto" w:fill="FFFFFF"/>
        <w:spacing w:before="0" w:beforeAutospacing="0" w:after="0" w:afterAutospacing="0" w:line="276" w:lineRule="auto"/>
        <w:ind w:firstLine="567"/>
        <w:jc w:val="both"/>
        <w:rPr>
          <w:sz w:val="28"/>
          <w:szCs w:val="28"/>
        </w:rPr>
      </w:pPr>
      <w:r w:rsidRPr="003E395C">
        <w:rPr>
          <w:sz w:val="28"/>
          <w:szCs w:val="28"/>
        </w:rPr>
        <w:t>- Tập phán đoán nội dung câu chuyện dựa vào tên truyện và tranh minh họa.</w:t>
      </w:r>
    </w:p>
    <w:p w14:paraId="2F97E71E" w14:textId="4BC243EC" w:rsidR="00CB20C5" w:rsidRPr="003E395C" w:rsidRDefault="00CB20C5" w:rsidP="006C3733">
      <w:pPr>
        <w:pStyle w:val="ThngthngWeb"/>
        <w:shd w:val="clear" w:color="auto" w:fill="FFFFFF"/>
        <w:spacing w:before="0" w:beforeAutospacing="0" w:after="0" w:afterAutospacing="0" w:line="276" w:lineRule="auto"/>
        <w:ind w:firstLine="567"/>
        <w:jc w:val="both"/>
        <w:rPr>
          <w:sz w:val="28"/>
          <w:szCs w:val="28"/>
        </w:rPr>
      </w:pPr>
      <w:r w:rsidRPr="003E395C">
        <w:rPr>
          <w:sz w:val="28"/>
          <w:szCs w:val="28"/>
        </w:rPr>
        <w:t xml:space="preserve">- Kể </w:t>
      </w:r>
      <w:r w:rsidR="006C3733">
        <w:rPr>
          <w:sz w:val="28"/>
          <w:szCs w:val="28"/>
        </w:rPr>
        <w:t xml:space="preserve">được </w:t>
      </w:r>
      <w:r w:rsidRPr="003E395C">
        <w:rPr>
          <w:sz w:val="28"/>
          <w:szCs w:val="28"/>
        </w:rPr>
        <w:t>từng đoạn của câu chuyện dựa vào tranh minh họa và câu gợi ý.</w:t>
      </w:r>
    </w:p>
    <w:p w14:paraId="718A2816" w14:textId="2D9B2BE4" w:rsidR="00CB20C5" w:rsidRPr="003E395C" w:rsidRDefault="00CB20C5" w:rsidP="006C3733">
      <w:pPr>
        <w:pStyle w:val="ThngthngWeb"/>
        <w:shd w:val="clear" w:color="auto" w:fill="FFFFFF"/>
        <w:spacing w:before="0" w:beforeAutospacing="0" w:after="0" w:afterAutospacing="0" w:line="276" w:lineRule="auto"/>
        <w:ind w:firstLine="567"/>
        <w:jc w:val="both"/>
        <w:rPr>
          <w:sz w:val="28"/>
          <w:szCs w:val="28"/>
        </w:rPr>
      </w:pPr>
      <w:r w:rsidRPr="003E395C">
        <w:rPr>
          <w:sz w:val="28"/>
          <w:szCs w:val="28"/>
        </w:rPr>
        <w:t xml:space="preserve">- Trả lời câu hỏi về nội dung </w:t>
      </w:r>
      <w:r w:rsidR="006C3733">
        <w:rPr>
          <w:sz w:val="28"/>
          <w:szCs w:val="28"/>
        </w:rPr>
        <w:t>và</w:t>
      </w:r>
      <w:r w:rsidRPr="003E395C">
        <w:rPr>
          <w:sz w:val="28"/>
          <w:szCs w:val="28"/>
        </w:rPr>
        <w:t xml:space="preserve"> </w:t>
      </w:r>
      <w:r w:rsidR="006C3733">
        <w:rPr>
          <w:sz w:val="28"/>
          <w:szCs w:val="28"/>
        </w:rPr>
        <w:t xml:space="preserve">biết </w:t>
      </w:r>
      <w:r w:rsidRPr="003E395C">
        <w:rPr>
          <w:sz w:val="28"/>
          <w:szCs w:val="28"/>
        </w:rPr>
        <w:t>liên hệ bài học trong câu chuyện với bản thân.</w:t>
      </w:r>
    </w:p>
    <w:p w14:paraId="5C30CB0D" w14:textId="522481E2" w:rsidR="00CB20C5" w:rsidRPr="003E395C" w:rsidRDefault="00CB20C5" w:rsidP="006C3733">
      <w:pPr>
        <w:pStyle w:val="ThngthngWeb"/>
        <w:shd w:val="clear" w:color="auto" w:fill="FFFFFF"/>
        <w:spacing w:before="0" w:beforeAutospacing="0" w:after="0" w:afterAutospacing="0" w:line="276" w:lineRule="auto"/>
        <w:ind w:firstLine="567"/>
        <w:jc w:val="both"/>
        <w:rPr>
          <w:sz w:val="28"/>
          <w:szCs w:val="28"/>
        </w:rPr>
      </w:pPr>
      <w:r w:rsidRPr="003E395C">
        <w:rPr>
          <w:sz w:val="28"/>
          <w:szCs w:val="28"/>
        </w:rPr>
        <w:t>- Sử dụng âm lượng phù hợp khi kể</w:t>
      </w:r>
      <w:r w:rsidR="006C3733">
        <w:rPr>
          <w:sz w:val="28"/>
          <w:szCs w:val="28"/>
        </w:rPr>
        <w:t>.</w:t>
      </w:r>
    </w:p>
    <w:p w14:paraId="56EAA3B0" w14:textId="5D97AC9E" w:rsidR="00CB20C5" w:rsidRPr="003E395C" w:rsidRDefault="00CB20C5" w:rsidP="006C3733">
      <w:pPr>
        <w:pStyle w:val="ThngthngWeb"/>
        <w:shd w:val="clear" w:color="auto" w:fill="FFFFFF"/>
        <w:spacing w:before="0" w:beforeAutospacing="0" w:after="0" w:afterAutospacing="0" w:line="276" w:lineRule="auto"/>
        <w:ind w:firstLine="567"/>
        <w:jc w:val="both"/>
        <w:rPr>
          <w:sz w:val="28"/>
          <w:szCs w:val="28"/>
        </w:rPr>
      </w:pPr>
      <w:r w:rsidRPr="003E395C">
        <w:rPr>
          <w:sz w:val="28"/>
          <w:szCs w:val="28"/>
        </w:rPr>
        <w:t>-</w:t>
      </w:r>
      <w:r w:rsidR="00372766">
        <w:rPr>
          <w:sz w:val="28"/>
          <w:szCs w:val="28"/>
        </w:rPr>
        <w:t xml:space="preserve"> </w:t>
      </w:r>
      <w:r w:rsidRPr="003E395C">
        <w:rPr>
          <w:sz w:val="28"/>
          <w:szCs w:val="28"/>
        </w:rPr>
        <w:t>Biết bày tỏ tình cảm của bản thân với nhân vật trong câu chuyện</w:t>
      </w:r>
      <w:r w:rsidR="006C3733">
        <w:rPr>
          <w:sz w:val="28"/>
          <w:szCs w:val="28"/>
        </w:rPr>
        <w:t>.</w:t>
      </w:r>
    </w:p>
    <w:p w14:paraId="02967B58" w14:textId="16CEBA6C" w:rsidR="00CB20C5" w:rsidRPr="003E395C" w:rsidRDefault="00CB20C5" w:rsidP="006C3733">
      <w:pPr>
        <w:spacing w:after="0"/>
        <w:jc w:val="both"/>
        <w:rPr>
          <w:rFonts w:ascii="Times New Roman" w:hAnsi="Times New Roman"/>
          <w:sz w:val="28"/>
          <w:szCs w:val="28"/>
        </w:rPr>
      </w:pPr>
      <w:r w:rsidRPr="003E395C">
        <w:rPr>
          <w:rFonts w:ascii="Times New Roman" w:hAnsi="Times New Roman"/>
          <w:b/>
          <w:bCs/>
          <w:sz w:val="28"/>
          <w:szCs w:val="28"/>
          <w:bdr w:val="none" w:sz="0" w:space="0" w:color="auto" w:frame="1"/>
        </w:rPr>
        <w:t xml:space="preserve">II. </w:t>
      </w:r>
      <w:r w:rsidR="006C3733">
        <w:rPr>
          <w:rFonts w:ascii="Times New Roman" w:hAnsi="Times New Roman"/>
          <w:b/>
          <w:bCs/>
          <w:sz w:val="28"/>
          <w:szCs w:val="28"/>
          <w:bdr w:val="none" w:sz="0" w:space="0" w:color="auto" w:frame="1"/>
        </w:rPr>
        <w:t>ĐỒ DÙNG DẠY HỌC</w:t>
      </w:r>
    </w:p>
    <w:p w14:paraId="6206A1BA" w14:textId="77777777" w:rsidR="00CB20C5" w:rsidRPr="003E395C" w:rsidRDefault="00CB20C5" w:rsidP="006C3733">
      <w:pPr>
        <w:pStyle w:val="ThngthngWeb"/>
        <w:shd w:val="clear" w:color="auto" w:fill="FFFFFF"/>
        <w:spacing w:before="0" w:beforeAutospacing="0" w:after="0" w:afterAutospacing="0" w:line="276" w:lineRule="auto"/>
        <w:ind w:firstLine="567"/>
        <w:jc w:val="both"/>
        <w:rPr>
          <w:sz w:val="28"/>
          <w:szCs w:val="28"/>
        </w:rPr>
      </w:pPr>
      <w:r w:rsidRPr="003E395C">
        <w:rPr>
          <w:sz w:val="28"/>
          <w:szCs w:val="28"/>
        </w:rPr>
        <w:t>- SHS, SGV</w:t>
      </w:r>
    </w:p>
    <w:p w14:paraId="337756B5" w14:textId="77777777" w:rsidR="00CB20C5" w:rsidRPr="003E395C" w:rsidRDefault="00CB20C5" w:rsidP="006C3733">
      <w:pPr>
        <w:pStyle w:val="ThngthngWeb"/>
        <w:shd w:val="clear" w:color="auto" w:fill="FFFFFF"/>
        <w:spacing w:before="0" w:beforeAutospacing="0" w:after="0" w:afterAutospacing="0" w:line="276" w:lineRule="auto"/>
        <w:ind w:firstLine="567"/>
        <w:jc w:val="both"/>
        <w:rPr>
          <w:sz w:val="28"/>
          <w:szCs w:val="28"/>
        </w:rPr>
      </w:pPr>
      <w:r w:rsidRPr="003E395C">
        <w:rPr>
          <w:sz w:val="28"/>
          <w:szCs w:val="28"/>
        </w:rPr>
        <w:t>- Tranh minh họa truyện phóng to</w:t>
      </w:r>
    </w:p>
    <w:p w14:paraId="04462B15" w14:textId="45635F71" w:rsidR="00CB20C5" w:rsidRPr="003E395C" w:rsidRDefault="00CB20C5" w:rsidP="006C3733">
      <w:pPr>
        <w:spacing w:after="0"/>
        <w:jc w:val="both"/>
        <w:rPr>
          <w:rFonts w:ascii="Times New Roman" w:hAnsi="Times New Roman"/>
          <w:sz w:val="28"/>
          <w:szCs w:val="28"/>
        </w:rPr>
      </w:pPr>
      <w:r w:rsidRPr="003E395C">
        <w:rPr>
          <w:rFonts w:ascii="Times New Roman" w:hAnsi="Times New Roman"/>
          <w:b/>
          <w:bCs/>
          <w:sz w:val="28"/>
          <w:szCs w:val="28"/>
          <w:bdr w:val="none" w:sz="0" w:space="0" w:color="auto" w:frame="1"/>
        </w:rPr>
        <w:t>III. CÁC HOẠT ĐỘNG DẠY HỌC</w:t>
      </w:r>
      <w:r w:rsidR="007E67BC">
        <w:rPr>
          <w:rFonts w:ascii="Times New Roman" w:hAnsi="Times New Roman"/>
          <w:b/>
          <w:bCs/>
          <w:sz w:val="28"/>
          <w:szCs w:val="28"/>
          <w:bdr w:val="none" w:sz="0" w:space="0" w:color="auto" w:frame="1"/>
        </w:rPr>
        <w:t xml:space="preserve"> </w:t>
      </w:r>
    </w:p>
    <w:tbl>
      <w:tblPr>
        <w:tblW w:w="10128" w:type="dxa"/>
        <w:tblInd w:w="-210" w:type="dxa"/>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0A0" w:firstRow="1" w:lastRow="0" w:firstColumn="1" w:lastColumn="0" w:noHBand="0" w:noVBand="0"/>
      </w:tblPr>
      <w:tblGrid>
        <w:gridCol w:w="3749"/>
        <w:gridCol w:w="2844"/>
        <w:gridCol w:w="3535"/>
      </w:tblGrid>
      <w:tr w:rsidR="00372766" w:rsidRPr="00D92679" w14:paraId="127ABFB6" w14:textId="3622162A" w:rsidTr="00372766">
        <w:tc>
          <w:tcPr>
            <w:tcW w:w="3749" w:type="dxa"/>
            <w:tcBorders>
              <w:top w:val="single" w:sz="4" w:space="0" w:color="auto"/>
              <w:bottom w:val="single" w:sz="4" w:space="0" w:color="auto"/>
            </w:tcBorders>
            <w:tcMar>
              <w:top w:w="60" w:type="dxa"/>
              <w:left w:w="60" w:type="dxa"/>
              <w:bottom w:w="60" w:type="dxa"/>
              <w:right w:w="60" w:type="dxa"/>
            </w:tcMar>
          </w:tcPr>
          <w:p w14:paraId="12EF897E" w14:textId="24273B27" w:rsidR="00372766" w:rsidRPr="003E395C" w:rsidRDefault="00372766" w:rsidP="00372766">
            <w:pPr>
              <w:spacing w:after="0" w:line="240" w:lineRule="auto"/>
              <w:jc w:val="center"/>
              <w:rPr>
                <w:rFonts w:ascii="Times New Roman" w:hAnsi="Times New Roman"/>
                <w:sz w:val="28"/>
                <w:szCs w:val="28"/>
              </w:rPr>
            </w:pPr>
            <w:r w:rsidRPr="003E395C">
              <w:rPr>
                <w:rFonts w:ascii="Times New Roman" w:hAnsi="Times New Roman"/>
                <w:b/>
                <w:bCs/>
                <w:sz w:val="28"/>
                <w:szCs w:val="28"/>
                <w:bdr w:val="none" w:sz="0" w:space="0" w:color="auto" w:frame="1"/>
              </w:rPr>
              <w:t xml:space="preserve">Hoạt động của </w:t>
            </w:r>
            <w:r>
              <w:rPr>
                <w:rFonts w:ascii="Times New Roman" w:hAnsi="Times New Roman"/>
                <w:b/>
                <w:bCs/>
                <w:sz w:val="28"/>
                <w:szCs w:val="28"/>
                <w:bdr w:val="none" w:sz="0" w:space="0" w:color="auto" w:frame="1"/>
              </w:rPr>
              <w:t>GV</w:t>
            </w:r>
          </w:p>
        </w:tc>
        <w:tc>
          <w:tcPr>
            <w:tcW w:w="2844" w:type="dxa"/>
            <w:tcBorders>
              <w:top w:val="single" w:sz="4" w:space="0" w:color="auto"/>
              <w:bottom w:val="single" w:sz="4" w:space="0" w:color="auto"/>
            </w:tcBorders>
            <w:tcMar>
              <w:top w:w="60" w:type="dxa"/>
              <w:left w:w="60" w:type="dxa"/>
              <w:bottom w:w="60" w:type="dxa"/>
              <w:right w:w="60" w:type="dxa"/>
            </w:tcMar>
          </w:tcPr>
          <w:p w14:paraId="0A7A577B" w14:textId="5FFF590C" w:rsidR="00372766" w:rsidRPr="003E395C" w:rsidRDefault="00372766" w:rsidP="00372766">
            <w:pPr>
              <w:spacing w:after="0" w:line="240" w:lineRule="auto"/>
              <w:jc w:val="center"/>
              <w:rPr>
                <w:rFonts w:ascii="Times New Roman" w:hAnsi="Times New Roman"/>
                <w:sz w:val="28"/>
                <w:szCs w:val="28"/>
              </w:rPr>
            </w:pPr>
            <w:r w:rsidRPr="003E395C">
              <w:rPr>
                <w:rFonts w:ascii="Times New Roman" w:hAnsi="Times New Roman"/>
                <w:b/>
                <w:bCs/>
                <w:sz w:val="28"/>
                <w:szCs w:val="28"/>
                <w:bdr w:val="none" w:sz="0" w:space="0" w:color="auto" w:frame="1"/>
              </w:rPr>
              <w:t xml:space="preserve">Hoạt động của </w:t>
            </w:r>
            <w:r>
              <w:rPr>
                <w:rFonts w:ascii="Times New Roman" w:hAnsi="Times New Roman"/>
                <w:b/>
                <w:bCs/>
                <w:sz w:val="28"/>
                <w:szCs w:val="28"/>
                <w:bdr w:val="none" w:sz="0" w:space="0" w:color="auto" w:frame="1"/>
              </w:rPr>
              <w:t>HS</w:t>
            </w:r>
          </w:p>
        </w:tc>
        <w:tc>
          <w:tcPr>
            <w:tcW w:w="3535" w:type="dxa"/>
            <w:tcBorders>
              <w:top w:val="single" w:sz="4" w:space="0" w:color="auto"/>
              <w:bottom w:val="single" w:sz="4" w:space="0" w:color="auto"/>
            </w:tcBorders>
          </w:tcPr>
          <w:p w14:paraId="54B92857" w14:textId="630CAA06" w:rsidR="00372766" w:rsidRPr="003E395C" w:rsidRDefault="00372766" w:rsidP="005B02B3">
            <w:pPr>
              <w:spacing w:after="0" w:line="240" w:lineRule="auto"/>
              <w:jc w:val="center"/>
              <w:rPr>
                <w:rFonts w:ascii="Times New Roman" w:hAnsi="Times New Roman"/>
                <w:b/>
                <w:bCs/>
                <w:sz w:val="28"/>
                <w:szCs w:val="28"/>
                <w:bdr w:val="none" w:sz="0" w:space="0" w:color="auto" w:frame="1"/>
              </w:rPr>
            </w:pPr>
            <w:r>
              <w:rPr>
                <w:rFonts w:ascii="Times New Roman" w:hAnsi="Times New Roman"/>
                <w:b/>
                <w:bCs/>
                <w:sz w:val="28"/>
                <w:szCs w:val="28"/>
                <w:bdr w:val="none" w:sz="0" w:space="0" w:color="auto" w:frame="1"/>
              </w:rPr>
              <w:t>Đề xuất điều chỉnh</w:t>
            </w:r>
          </w:p>
        </w:tc>
      </w:tr>
      <w:tr w:rsidR="00372766" w:rsidRPr="00D92679" w14:paraId="20CF31DF" w14:textId="5E4D7EB3" w:rsidTr="00372766">
        <w:tc>
          <w:tcPr>
            <w:tcW w:w="3749" w:type="dxa"/>
            <w:tcBorders>
              <w:top w:val="single" w:sz="4" w:space="0" w:color="auto"/>
            </w:tcBorders>
            <w:tcMar>
              <w:top w:w="60" w:type="dxa"/>
              <w:left w:w="60" w:type="dxa"/>
              <w:bottom w:w="60" w:type="dxa"/>
              <w:right w:w="60" w:type="dxa"/>
            </w:tcMar>
          </w:tcPr>
          <w:p w14:paraId="0A195B2C" w14:textId="77777777" w:rsidR="00372766" w:rsidRPr="003E395C" w:rsidRDefault="00372766" w:rsidP="00224DC8">
            <w:pPr>
              <w:spacing w:after="0"/>
              <w:jc w:val="both"/>
              <w:rPr>
                <w:rFonts w:ascii="Times New Roman" w:hAnsi="Times New Roman"/>
                <w:b/>
                <w:bCs/>
                <w:sz w:val="28"/>
                <w:szCs w:val="28"/>
                <w:bdr w:val="none" w:sz="0" w:space="0" w:color="auto" w:frame="1"/>
              </w:rPr>
            </w:pPr>
            <w:r w:rsidRPr="003E395C">
              <w:rPr>
                <w:rFonts w:ascii="Times New Roman" w:hAnsi="Times New Roman"/>
                <w:b/>
                <w:bCs/>
                <w:sz w:val="28"/>
                <w:szCs w:val="28"/>
                <w:bdr w:val="none" w:sz="0" w:space="0" w:color="auto" w:frame="1"/>
              </w:rPr>
              <w:t>TIẾT 3</w:t>
            </w:r>
          </w:p>
          <w:p w14:paraId="09CB675A" w14:textId="2E29EE7D" w:rsidR="00372766" w:rsidRPr="003E395C" w:rsidRDefault="00372766" w:rsidP="00224DC8">
            <w:pPr>
              <w:spacing w:after="0"/>
              <w:jc w:val="both"/>
              <w:rPr>
                <w:rFonts w:ascii="Times New Roman" w:hAnsi="Times New Roman"/>
                <w:sz w:val="28"/>
                <w:szCs w:val="28"/>
              </w:rPr>
            </w:pPr>
            <w:r w:rsidRPr="003E395C">
              <w:rPr>
                <w:rFonts w:ascii="Times New Roman" w:hAnsi="Times New Roman"/>
                <w:b/>
                <w:bCs/>
                <w:sz w:val="28"/>
                <w:szCs w:val="28"/>
                <w:bdr w:val="none" w:sz="0" w:space="0" w:color="auto" w:frame="1"/>
              </w:rPr>
              <w:t>1</w:t>
            </w:r>
            <w:r>
              <w:rPr>
                <w:rFonts w:ascii="Times New Roman" w:hAnsi="Times New Roman"/>
                <w:b/>
                <w:bCs/>
                <w:sz w:val="28"/>
                <w:szCs w:val="28"/>
                <w:bdr w:val="none" w:sz="0" w:space="0" w:color="auto" w:frame="1"/>
              </w:rPr>
              <w:t>.</w:t>
            </w:r>
            <w:r w:rsidRPr="003E395C">
              <w:rPr>
                <w:rFonts w:ascii="Times New Roman" w:hAnsi="Times New Roman"/>
                <w:b/>
                <w:bCs/>
                <w:sz w:val="28"/>
                <w:szCs w:val="28"/>
                <w:bdr w:val="none" w:sz="0" w:space="0" w:color="auto" w:frame="1"/>
              </w:rPr>
              <w:t xml:space="preserve"> </w:t>
            </w:r>
            <w:r>
              <w:rPr>
                <w:rFonts w:ascii="Times New Roman" w:hAnsi="Times New Roman"/>
                <w:b/>
                <w:bCs/>
                <w:sz w:val="28"/>
                <w:szCs w:val="28"/>
                <w:bdr w:val="none" w:sz="0" w:space="0" w:color="auto" w:frame="1"/>
              </w:rPr>
              <w:t>Ổ</w:t>
            </w:r>
            <w:r w:rsidRPr="003E395C">
              <w:rPr>
                <w:rFonts w:ascii="Times New Roman" w:hAnsi="Times New Roman"/>
                <w:b/>
                <w:bCs/>
                <w:sz w:val="28"/>
                <w:szCs w:val="28"/>
                <w:bdr w:val="none" w:sz="0" w:space="0" w:color="auto" w:frame="1"/>
              </w:rPr>
              <w:t xml:space="preserve">n định và kiểm tra bài cũ </w:t>
            </w:r>
          </w:p>
          <w:p w14:paraId="5B489C4B" w14:textId="77777777" w:rsidR="00372766" w:rsidRPr="003E395C" w:rsidRDefault="00372766" w:rsidP="00224DC8">
            <w:pPr>
              <w:spacing w:after="0"/>
              <w:jc w:val="both"/>
              <w:rPr>
                <w:rFonts w:ascii="Times New Roman" w:hAnsi="Times New Roman"/>
                <w:sz w:val="28"/>
                <w:szCs w:val="28"/>
              </w:rPr>
            </w:pPr>
            <w:r w:rsidRPr="003E395C">
              <w:rPr>
                <w:rFonts w:ascii="Times New Roman" w:hAnsi="Times New Roman"/>
                <w:sz w:val="28"/>
                <w:szCs w:val="28"/>
              </w:rPr>
              <w:t>- GV cho HS hát một bài có liên quan đến chủ đề</w:t>
            </w:r>
          </w:p>
          <w:p w14:paraId="0BA0D6B8" w14:textId="464A3166" w:rsidR="00372766" w:rsidRPr="003E395C" w:rsidRDefault="00372766" w:rsidP="00224DC8">
            <w:pPr>
              <w:spacing w:after="0"/>
              <w:jc w:val="both"/>
              <w:rPr>
                <w:rFonts w:ascii="Times New Roman" w:hAnsi="Times New Roman"/>
                <w:sz w:val="28"/>
                <w:szCs w:val="28"/>
              </w:rPr>
            </w:pPr>
            <w:r w:rsidRPr="003E395C">
              <w:rPr>
                <w:rFonts w:ascii="Times New Roman" w:hAnsi="Times New Roman"/>
                <w:sz w:val="28"/>
                <w:szCs w:val="28"/>
              </w:rPr>
              <w:t>-</w:t>
            </w:r>
            <w:r>
              <w:rPr>
                <w:rFonts w:ascii="Times New Roman" w:hAnsi="Times New Roman"/>
                <w:sz w:val="28"/>
                <w:szCs w:val="28"/>
              </w:rPr>
              <w:t xml:space="preserve"> </w:t>
            </w:r>
            <w:r w:rsidRPr="003E395C">
              <w:rPr>
                <w:rFonts w:ascii="Times New Roman" w:hAnsi="Times New Roman"/>
                <w:sz w:val="28"/>
                <w:szCs w:val="28"/>
              </w:rPr>
              <w:t>YC HS đọc lại tên câu chuyện chủ đề 11</w:t>
            </w:r>
            <w:r>
              <w:rPr>
                <w:rFonts w:ascii="Times New Roman" w:hAnsi="Times New Roman"/>
                <w:sz w:val="28"/>
                <w:szCs w:val="28"/>
              </w:rPr>
              <w:t>:</w:t>
            </w:r>
          </w:p>
          <w:p w14:paraId="345A12C8" w14:textId="77777777" w:rsidR="00372766" w:rsidRPr="00224DC8" w:rsidRDefault="00372766" w:rsidP="00224DC8">
            <w:pPr>
              <w:spacing w:after="0"/>
              <w:jc w:val="both"/>
              <w:rPr>
                <w:rFonts w:ascii="Times New Roman" w:hAnsi="Times New Roman"/>
                <w:i/>
                <w:iCs/>
                <w:sz w:val="28"/>
                <w:szCs w:val="28"/>
              </w:rPr>
            </w:pPr>
            <w:r w:rsidRPr="00224DC8">
              <w:rPr>
                <w:rFonts w:ascii="Times New Roman" w:hAnsi="Times New Roman"/>
                <w:i/>
                <w:iCs/>
                <w:sz w:val="28"/>
                <w:szCs w:val="28"/>
              </w:rPr>
              <w:t>+ Câu chuyện có những nhân vật nào?</w:t>
            </w:r>
          </w:p>
          <w:p w14:paraId="7E8F567F" w14:textId="77777777" w:rsidR="00372766" w:rsidRPr="00224DC8" w:rsidRDefault="00372766" w:rsidP="00224DC8">
            <w:pPr>
              <w:spacing w:after="0"/>
              <w:jc w:val="both"/>
              <w:rPr>
                <w:rFonts w:ascii="Times New Roman" w:hAnsi="Times New Roman"/>
                <w:i/>
                <w:iCs/>
                <w:sz w:val="28"/>
                <w:szCs w:val="28"/>
              </w:rPr>
            </w:pPr>
            <w:r w:rsidRPr="00224DC8">
              <w:rPr>
                <w:rFonts w:ascii="Times New Roman" w:hAnsi="Times New Roman"/>
                <w:i/>
                <w:iCs/>
                <w:sz w:val="28"/>
                <w:szCs w:val="28"/>
              </w:rPr>
              <w:t>+ Chi tiết nào em thích nhất trong câu chuyện? Vì sao?</w:t>
            </w:r>
          </w:p>
          <w:p w14:paraId="5BF65027" w14:textId="77777777" w:rsidR="00372766" w:rsidRPr="00D92679" w:rsidRDefault="00372766" w:rsidP="00224DC8">
            <w:pPr>
              <w:spacing w:after="0"/>
              <w:jc w:val="both"/>
              <w:rPr>
                <w:sz w:val="28"/>
                <w:szCs w:val="28"/>
              </w:rPr>
            </w:pPr>
            <w:r w:rsidRPr="003E395C">
              <w:rPr>
                <w:rFonts w:ascii="Times New Roman" w:hAnsi="Times New Roman"/>
                <w:sz w:val="28"/>
                <w:szCs w:val="28"/>
              </w:rPr>
              <w:t>- GV nhận xét, đánh giá</w:t>
            </w:r>
          </w:p>
        </w:tc>
        <w:tc>
          <w:tcPr>
            <w:tcW w:w="2844" w:type="dxa"/>
            <w:tcBorders>
              <w:top w:val="single" w:sz="4" w:space="0" w:color="auto"/>
            </w:tcBorders>
            <w:tcMar>
              <w:top w:w="60" w:type="dxa"/>
              <w:left w:w="60" w:type="dxa"/>
              <w:bottom w:w="60" w:type="dxa"/>
              <w:right w:w="60" w:type="dxa"/>
            </w:tcMar>
          </w:tcPr>
          <w:p w14:paraId="136DD87D" w14:textId="77777777" w:rsidR="00372766" w:rsidRPr="003E395C" w:rsidRDefault="00372766" w:rsidP="00224DC8">
            <w:pPr>
              <w:spacing w:after="0"/>
              <w:jc w:val="both"/>
              <w:rPr>
                <w:rFonts w:ascii="Times New Roman" w:hAnsi="Times New Roman"/>
                <w:sz w:val="28"/>
                <w:szCs w:val="28"/>
              </w:rPr>
            </w:pPr>
            <w:r w:rsidRPr="003E395C">
              <w:rPr>
                <w:rFonts w:ascii="Times New Roman" w:hAnsi="Times New Roman"/>
                <w:sz w:val="28"/>
                <w:szCs w:val="28"/>
              </w:rPr>
              <w:t> </w:t>
            </w:r>
          </w:p>
          <w:p w14:paraId="7816F199" w14:textId="77777777" w:rsidR="00372766" w:rsidRPr="003E395C" w:rsidRDefault="00372766" w:rsidP="00224DC8">
            <w:pPr>
              <w:spacing w:after="0"/>
              <w:jc w:val="both"/>
              <w:rPr>
                <w:rFonts w:ascii="Times New Roman" w:hAnsi="Times New Roman"/>
                <w:sz w:val="28"/>
                <w:szCs w:val="28"/>
              </w:rPr>
            </w:pPr>
          </w:p>
          <w:p w14:paraId="233F71A5" w14:textId="1301C75F" w:rsidR="00372766" w:rsidRPr="00D92679" w:rsidRDefault="00372766" w:rsidP="00224DC8">
            <w:pPr>
              <w:spacing w:after="0"/>
              <w:jc w:val="both"/>
              <w:rPr>
                <w:rFonts w:ascii="Times New Roman" w:hAnsi="Times New Roman"/>
                <w:sz w:val="28"/>
                <w:szCs w:val="28"/>
              </w:rPr>
            </w:pPr>
            <w:r>
              <w:rPr>
                <w:rFonts w:ascii="Times New Roman" w:hAnsi="Times New Roman"/>
                <w:sz w:val="28"/>
                <w:szCs w:val="28"/>
              </w:rPr>
              <w:t>-</w:t>
            </w:r>
            <w:r w:rsidRPr="00D92679">
              <w:rPr>
                <w:rFonts w:ascii="Times New Roman" w:hAnsi="Times New Roman"/>
                <w:sz w:val="28"/>
                <w:szCs w:val="28"/>
              </w:rPr>
              <w:t xml:space="preserve"> HS hát tập thể</w:t>
            </w:r>
          </w:p>
          <w:p w14:paraId="5BBDC2E6" w14:textId="77777777" w:rsidR="00372766" w:rsidRPr="003E395C" w:rsidRDefault="00372766" w:rsidP="00224DC8">
            <w:pPr>
              <w:spacing w:after="0"/>
              <w:jc w:val="both"/>
              <w:rPr>
                <w:rFonts w:ascii="Times New Roman" w:hAnsi="Times New Roman"/>
                <w:sz w:val="28"/>
                <w:szCs w:val="28"/>
              </w:rPr>
            </w:pPr>
          </w:p>
          <w:p w14:paraId="19EADAAF" w14:textId="6207FFFE" w:rsidR="00372766" w:rsidRPr="003E395C" w:rsidRDefault="00372766" w:rsidP="00224DC8">
            <w:pPr>
              <w:spacing w:after="0"/>
              <w:jc w:val="both"/>
              <w:rPr>
                <w:rFonts w:ascii="Times New Roman" w:hAnsi="Times New Roman"/>
                <w:sz w:val="28"/>
                <w:szCs w:val="28"/>
              </w:rPr>
            </w:pPr>
            <w:r w:rsidRPr="003E395C">
              <w:rPr>
                <w:rFonts w:ascii="Times New Roman" w:hAnsi="Times New Roman"/>
                <w:sz w:val="28"/>
                <w:szCs w:val="28"/>
              </w:rPr>
              <w:t>-</w:t>
            </w:r>
            <w:r>
              <w:rPr>
                <w:rFonts w:ascii="Times New Roman" w:hAnsi="Times New Roman"/>
                <w:sz w:val="28"/>
                <w:szCs w:val="28"/>
              </w:rPr>
              <w:t xml:space="preserve"> </w:t>
            </w:r>
            <w:r w:rsidRPr="003E395C">
              <w:rPr>
                <w:rFonts w:ascii="Times New Roman" w:hAnsi="Times New Roman"/>
                <w:sz w:val="28"/>
                <w:szCs w:val="28"/>
              </w:rPr>
              <w:t>HS trả lời</w:t>
            </w:r>
          </w:p>
          <w:p w14:paraId="61D418FB" w14:textId="77777777" w:rsidR="00372766" w:rsidRPr="003E395C" w:rsidRDefault="00372766" w:rsidP="00224DC8">
            <w:pPr>
              <w:spacing w:after="0"/>
              <w:jc w:val="both"/>
              <w:rPr>
                <w:rFonts w:ascii="Times New Roman" w:hAnsi="Times New Roman"/>
                <w:sz w:val="28"/>
                <w:szCs w:val="28"/>
              </w:rPr>
            </w:pPr>
          </w:p>
        </w:tc>
        <w:tc>
          <w:tcPr>
            <w:tcW w:w="3535" w:type="dxa"/>
            <w:tcBorders>
              <w:top w:val="single" w:sz="4" w:space="0" w:color="auto"/>
            </w:tcBorders>
          </w:tcPr>
          <w:p w14:paraId="174117AF" w14:textId="77777777" w:rsidR="00372766" w:rsidRDefault="00372766" w:rsidP="005B02B3">
            <w:pPr>
              <w:spacing w:after="0" w:line="240" w:lineRule="auto"/>
              <w:rPr>
                <w:rFonts w:ascii="Times New Roman" w:hAnsi="Times New Roman"/>
                <w:sz w:val="28"/>
                <w:szCs w:val="28"/>
              </w:rPr>
            </w:pPr>
          </w:p>
          <w:p w14:paraId="3A17B9A5" w14:textId="77777777" w:rsidR="0088789E" w:rsidRDefault="0088789E" w:rsidP="005B02B3">
            <w:pPr>
              <w:spacing w:after="0" w:line="240" w:lineRule="auto"/>
              <w:rPr>
                <w:rFonts w:ascii="Times New Roman" w:hAnsi="Times New Roman"/>
                <w:sz w:val="28"/>
                <w:szCs w:val="28"/>
              </w:rPr>
            </w:pPr>
          </w:p>
          <w:p w14:paraId="2F773942" w14:textId="77777777" w:rsidR="0088789E" w:rsidRDefault="0088789E" w:rsidP="005B02B3">
            <w:pPr>
              <w:spacing w:after="0" w:line="240" w:lineRule="auto"/>
              <w:rPr>
                <w:rFonts w:ascii="Times New Roman" w:hAnsi="Times New Roman"/>
                <w:sz w:val="28"/>
                <w:szCs w:val="28"/>
              </w:rPr>
            </w:pPr>
          </w:p>
          <w:p w14:paraId="5E0284D9" w14:textId="292E792F" w:rsidR="0088789E" w:rsidRPr="003E395C" w:rsidRDefault="0088789E" w:rsidP="005B02B3">
            <w:pPr>
              <w:spacing w:after="0" w:line="240" w:lineRule="auto"/>
              <w:rPr>
                <w:rFonts w:ascii="Times New Roman" w:hAnsi="Times New Roman"/>
                <w:sz w:val="28"/>
                <w:szCs w:val="28"/>
              </w:rPr>
            </w:pPr>
            <w:r>
              <w:rPr>
                <w:rFonts w:ascii="Times New Roman" w:hAnsi="Times New Roman"/>
                <w:sz w:val="28"/>
                <w:szCs w:val="28"/>
              </w:rPr>
              <w:t xml:space="preserve"> </w:t>
            </w:r>
          </w:p>
        </w:tc>
      </w:tr>
      <w:tr w:rsidR="00372766" w:rsidRPr="00D92679" w14:paraId="2066B46B" w14:textId="21AF6149" w:rsidTr="00372766">
        <w:trPr>
          <w:trHeight w:val="740"/>
        </w:trPr>
        <w:tc>
          <w:tcPr>
            <w:tcW w:w="3749" w:type="dxa"/>
            <w:tcMar>
              <w:top w:w="60" w:type="dxa"/>
              <w:left w:w="60" w:type="dxa"/>
              <w:bottom w:w="60" w:type="dxa"/>
              <w:right w:w="60" w:type="dxa"/>
            </w:tcMar>
          </w:tcPr>
          <w:p w14:paraId="47B905F0" w14:textId="6B4C880D" w:rsidR="00372766" w:rsidRPr="003E395C" w:rsidRDefault="00372766" w:rsidP="00224DC8">
            <w:pPr>
              <w:pStyle w:val="ThngthngWeb"/>
              <w:shd w:val="clear" w:color="auto" w:fill="FFFFFF"/>
              <w:spacing w:before="0" w:beforeAutospacing="0" w:after="0" w:afterAutospacing="0" w:line="276" w:lineRule="auto"/>
              <w:jc w:val="both"/>
              <w:rPr>
                <w:rStyle w:val="Manh"/>
                <w:sz w:val="28"/>
                <w:szCs w:val="28"/>
                <w:bdr w:val="none" w:sz="0" w:space="0" w:color="auto" w:frame="1"/>
              </w:rPr>
            </w:pPr>
            <w:r w:rsidRPr="003E395C">
              <w:rPr>
                <w:rStyle w:val="Manh"/>
                <w:sz w:val="28"/>
                <w:szCs w:val="28"/>
                <w:bdr w:val="none" w:sz="0" w:space="0" w:color="auto" w:frame="1"/>
              </w:rPr>
              <w:t>2</w:t>
            </w:r>
            <w:r>
              <w:rPr>
                <w:rStyle w:val="Manh"/>
                <w:sz w:val="28"/>
                <w:szCs w:val="28"/>
                <w:bdr w:val="none" w:sz="0" w:space="0" w:color="auto" w:frame="1"/>
              </w:rPr>
              <w:t>.</w:t>
            </w:r>
            <w:r w:rsidRPr="003E395C">
              <w:rPr>
                <w:rStyle w:val="Manh"/>
                <w:sz w:val="28"/>
                <w:szCs w:val="28"/>
                <w:bdr w:val="none" w:sz="0" w:space="0" w:color="auto" w:frame="1"/>
              </w:rPr>
              <w:t xml:space="preserve"> Luyện tập nghe và nói</w:t>
            </w:r>
          </w:p>
          <w:p w14:paraId="20259E6F" w14:textId="77777777" w:rsidR="00372766" w:rsidRPr="003E395C" w:rsidRDefault="00372766" w:rsidP="00224DC8">
            <w:pPr>
              <w:pStyle w:val="ThngthngWeb"/>
              <w:shd w:val="clear" w:color="auto" w:fill="FFFFFF"/>
              <w:spacing w:before="0" w:beforeAutospacing="0" w:after="0" w:afterAutospacing="0" w:line="276" w:lineRule="auto"/>
              <w:jc w:val="both"/>
              <w:rPr>
                <w:sz w:val="28"/>
                <w:szCs w:val="28"/>
              </w:rPr>
            </w:pPr>
            <w:r w:rsidRPr="003E395C">
              <w:rPr>
                <w:sz w:val="28"/>
                <w:szCs w:val="28"/>
              </w:rPr>
              <w:t>- HS nhẩm và đọc tên câu chuyện</w:t>
            </w:r>
          </w:p>
          <w:p w14:paraId="5E3BBE6C" w14:textId="77777777" w:rsidR="00372766" w:rsidRPr="003E395C" w:rsidRDefault="00372766" w:rsidP="00224DC8">
            <w:pPr>
              <w:pStyle w:val="ThngthngWeb"/>
              <w:shd w:val="clear" w:color="auto" w:fill="FFFFFF"/>
              <w:spacing w:before="0" w:beforeAutospacing="0" w:after="0" w:afterAutospacing="0" w:line="276" w:lineRule="auto"/>
              <w:jc w:val="both"/>
              <w:rPr>
                <w:sz w:val="28"/>
                <w:szCs w:val="28"/>
              </w:rPr>
            </w:pPr>
            <w:r w:rsidRPr="003E395C">
              <w:rPr>
                <w:sz w:val="28"/>
                <w:szCs w:val="28"/>
              </w:rPr>
              <w:t>- YC HS thảo luận nhóm, phán đoán nội dung câu chuyện qua tranh minh họa.</w:t>
            </w:r>
          </w:p>
          <w:p w14:paraId="3505149E" w14:textId="77777777" w:rsidR="00372766" w:rsidRPr="003E395C" w:rsidRDefault="00372766" w:rsidP="00224DC8">
            <w:pPr>
              <w:pStyle w:val="ThngthngWeb"/>
              <w:shd w:val="clear" w:color="auto" w:fill="FFFFFF"/>
              <w:spacing w:before="0" w:beforeAutospacing="0" w:after="0" w:afterAutospacing="0" w:line="276" w:lineRule="auto"/>
              <w:jc w:val="both"/>
              <w:rPr>
                <w:sz w:val="28"/>
                <w:szCs w:val="28"/>
              </w:rPr>
            </w:pPr>
            <w:r w:rsidRPr="003E395C">
              <w:rPr>
                <w:sz w:val="28"/>
                <w:szCs w:val="28"/>
              </w:rPr>
              <w:t>- GV dẫn dắt vào câu chuyện. HS đọc tên truyện – GV ghi tựa bài, gọi HS nhắc lại.</w:t>
            </w:r>
          </w:p>
        </w:tc>
        <w:tc>
          <w:tcPr>
            <w:tcW w:w="2844" w:type="dxa"/>
            <w:tcMar>
              <w:top w:w="60" w:type="dxa"/>
              <w:left w:w="60" w:type="dxa"/>
              <w:bottom w:w="60" w:type="dxa"/>
              <w:right w:w="60" w:type="dxa"/>
            </w:tcMar>
          </w:tcPr>
          <w:p w14:paraId="1EF4D402" w14:textId="77777777" w:rsidR="00372766" w:rsidRPr="003E395C" w:rsidRDefault="00372766" w:rsidP="00224DC8">
            <w:pPr>
              <w:spacing w:after="0"/>
              <w:jc w:val="both"/>
              <w:rPr>
                <w:rFonts w:ascii="Times New Roman" w:hAnsi="Times New Roman"/>
                <w:sz w:val="28"/>
                <w:szCs w:val="28"/>
              </w:rPr>
            </w:pPr>
          </w:p>
          <w:p w14:paraId="317605B4" w14:textId="77777777" w:rsidR="00372766" w:rsidRPr="003E395C" w:rsidRDefault="00372766" w:rsidP="00224DC8">
            <w:pPr>
              <w:spacing w:after="0"/>
              <w:jc w:val="both"/>
              <w:rPr>
                <w:rFonts w:ascii="Times New Roman" w:hAnsi="Times New Roman"/>
                <w:sz w:val="28"/>
                <w:szCs w:val="28"/>
              </w:rPr>
            </w:pPr>
            <w:r w:rsidRPr="003E395C">
              <w:rPr>
                <w:rFonts w:ascii="Times New Roman" w:hAnsi="Times New Roman"/>
                <w:sz w:val="28"/>
                <w:szCs w:val="28"/>
              </w:rPr>
              <w:t>- HS quan sát tranh</w:t>
            </w:r>
          </w:p>
          <w:p w14:paraId="2437B484" w14:textId="77777777" w:rsidR="00372766" w:rsidRDefault="00372766" w:rsidP="00224DC8">
            <w:pPr>
              <w:spacing w:after="0"/>
              <w:jc w:val="both"/>
              <w:rPr>
                <w:rFonts w:ascii="Times New Roman" w:hAnsi="Times New Roman"/>
                <w:sz w:val="28"/>
                <w:szCs w:val="28"/>
              </w:rPr>
            </w:pPr>
          </w:p>
          <w:p w14:paraId="17C58DFB" w14:textId="0814F097" w:rsidR="00372766" w:rsidRPr="003E395C" w:rsidRDefault="00372766" w:rsidP="00224DC8">
            <w:pPr>
              <w:spacing w:after="0"/>
              <w:jc w:val="both"/>
              <w:rPr>
                <w:rFonts w:ascii="Times New Roman" w:hAnsi="Times New Roman"/>
                <w:sz w:val="28"/>
                <w:szCs w:val="28"/>
              </w:rPr>
            </w:pPr>
            <w:r w:rsidRPr="003E395C">
              <w:rPr>
                <w:rFonts w:ascii="Times New Roman" w:hAnsi="Times New Roman"/>
                <w:sz w:val="28"/>
                <w:szCs w:val="28"/>
              </w:rPr>
              <w:t>-</w:t>
            </w:r>
            <w:r>
              <w:rPr>
                <w:rFonts w:ascii="Times New Roman" w:hAnsi="Times New Roman"/>
                <w:sz w:val="28"/>
                <w:szCs w:val="28"/>
              </w:rPr>
              <w:t xml:space="preserve"> </w:t>
            </w:r>
            <w:r w:rsidRPr="003E395C">
              <w:rPr>
                <w:rFonts w:ascii="Times New Roman" w:hAnsi="Times New Roman"/>
                <w:sz w:val="28"/>
                <w:szCs w:val="28"/>
              </w:rPr>
              <w:t>HS thảo luận nhóm đôi (2 phút)</w:t>
            </w:r>
          </w:p>
          <w:p w14:paraId="10E48385" w14:textId="77777777" w:rsidR="00372766" w:rsidRPr="003E395C" w:rsidRDefault="00372766" w:rsidP="00224DC8">
            <w:pPr>
              <w:spacing w:after="0"/>
              <w:jc w:val="both"/>
              <w:rPr>
                <w:rFonts w:ascii="Times New Roman" w:hAnsi="Times New Roman"/>
                <w:sz w:val="28"/>
                <w:szCs w:val="28"/>
              </w:rPr>
            </w:pPr>
          </w:p>
          <w:p w14:paraId="299634AC" w14:textId="77777777" w:rsidR="00372766" w:rsidRPr="003E395C" w:rsidRDefault="00372766" w:rsidP="00224DC8">
            <w:pPr>
              <w:spacing w:after="0"/>
              <w:jc w:val="both"/>
              <w:rPr>
                <w:rFonts w:ascii="Times New Roman" w:hAnsi="Times New Roman"/>
                <w:sz w:val="28"/>
                <w:szCs w:val="28"/>
              </w:rPr>
            </w:pPr>
          </w:p>
          <w:p w14:paraId="026F7C89" w14:textId="77777777" w:rsidR="00372766" w:rsidRPr="003E395C" w:rsidRDefault="00372766" w:rsidP="00224DC8">
            <w:pPr>
              <w:spacing w:after="0"/>
              <w:jc w:val="both"/>
              <w:rPr>
                <w:rFonts w:ascii="Times New Roman" w:hAnsi="Times New Roman"/>
                <w:sz w:val="28"/>
                <w:szCs w:val="28"/>
              </w:rPr>
            </w:pPr>
          </w:p>
          <w:p w14:paraId="0A094347" w14:textId="77777777" w:rsidR="00372766" w:rsidRPr="003E395C" w:rsidRDefault="00372766" w:rsidP="00224DC8">
            <w:pPr>
              <w:spacing w:after="0"/>
              <w:jc w:val="both"/>
              <w:rPr>
                <w:rFonts w:ascii="Times New Roman" w:hAnsi="Times New Roman"/>
                <w:sz w:val="28"/>
                <w:szCs w:val="28"/>
              </w:rPr>
            </w:pPr>
          </w:p>
        </w:tc>
        <w:tc>
          <w:tcPr>
            <w:tcW w:w="3535" w:type="dxa"/>
          </w:tcPr>
          <w:p w14:paraId="6033E8F0" w14:textId="77777777" w:rsidR="00372766" w:rsidRPr="003E395C" w:rsidRDefault="00372766" w:rsidP="005B02B3">
            <w:pPr>
              <w:spacing w:after="0" w:line="240" w:lineRule="auto"/>
              <w:rPr>
                <w:rFonts w:ascii="Times New Roman" w:hAnsi="Times New Roman"/>
                <w:sz w:val="28"/>
                <w:szCs w:val="28"/>
              </w:rPr>
            </w:pPr>
          </w:p>
        </w:tc>
      </w:tr>
      <w:tr w:rsidR="00372766" w:rsidRPr="00D92679" w14:paraId="091B668C" w14:textId="427C1A9A" w:rsidTr="00372766">
        <w:tc>
          <w:tcPr>
            <w:tcW w:w="3749" w:type="dxa"/>
            <w:tcMar>
              <w:top w:w="60" w:type="dxa"/>
              <w:left w:w="60" w:type="dxa"/>
              <w:bottom w:w="60" w:type="dxa"/>
              <w:right w:w="60" w:type="dxa"/>
            </w:tcMar>
          </w:tcPr>
          <w:p w14:paraId="1F242B21" w14:textId="32A25261" w:rsidR="00372766" w:rsidRPr="003E395C" w:rsidRDefault="00372766" w:rsidP="00224DC8">
            <w:pPr>
              <w:pStyle w:val="ThngthngWeb"/>
              <w:shd w:val="clear" w:color="auto" w:fill="FFFFFF"/>
              <w:spacing w:before="0" w:beforeAutospacing="0" w:after="0" w:afterAutospacing="0" w:line="276" w:lineRule="auto"/>
              <w:jc w:val="both"/>
              <w:rPr>
                <w:sz w:val="28"/>
                <w:szCs w:val="28"/>
              </w:rPr>
            </w:pPr>
            <w:r w:rsidRPr="003E395C">
              <w:rPr>
                <w:rStyle w:val="Manh"/>
                <w:sz w:val="28"/>
                <w:szCs w:val="28"/>
                <w:bdr w:val="none" w:sz="0" w:space="0" w:color="auto" w:frame="1"/>
              </w:rPr>
              <w:lastRenderedPageBreak/>
              <w:t>3</w:t>
            </w:r>
            <w:r w:rsidR="00224DC8">
              <w:rPr>
                <w:rStyle w:val="Manh"/>
                <w:sz w:val="28"/>
                <w:szCs w:val="28"/>
                <w:bdr w:val="none" w:sz="0" w:space="0" w:color="auto" w:frame="1"/>
              </w:rPr>
              <w:t xml:space="preserve">. </w:t>
            </w:r>
            <w:r w:rsidRPr="003E395C">
              <w:rPr>
                <w:rStyle w:val="Manh"/>
                <w:sz w:val="28"/>
                <w:szCs w:val="28"/>
                <w:bdr w:val="none" w:sz="0" w:space="0" w:color="auto" w:frame="1"/>
              </w:rPr>
              <w:t>Luyện tập nghe kể chuyện và KC</w:t>
            </w:r>
          </w:p>
          <w:p w14:paraId="49975968" w14:textId="0725AE29" w:rsidR="00372766" w:rsidRPr="003E395C" w:rsidRDefault="00372766" w:rsidP="00224DC8">
            <w:pPr>
              <w:pStyle w:val="ThngthngWeb"/>
              <w:shd w:val="clear" w:color="auto" w:fill="FFFFFF"/>
              <w:spacing w:before="0" w:beforeAutospacing="0" w:after="0" w:afterAutospacing="0" w:line="276" w:lineRule="auto"/>
              <w:jc w:val="both"/>
              <w:rPr>
                <w:sz w:val="28"/>
                <w:szCs w:val="28"/>
              </w:rPr>
            </w:pPr>
            <w:r>
              <w:rPr>
                <w:sz w:val="28"/>
                <w:szCs w:val="28"/>
              </w:rPr>
              <w:t>-</w:t>
            </w:r>
            <w:r w:rsidRPr="003E395C">
              <w:rPr>
                <w:sz w:val="28"/>
                <w:szCs w:val="28"/>
              </w:rPr>
              <w:t xml:space="preserve"> GV kể 2 lần</w:t>
            </w:r>
          </w:p>
          <w:p w14:paraId="4E4DC6C1" w14:textId="7E2317C4" w:rsidR="00372766" w:rsidRPr="003E395C" w:rsidRDefault="00372766" w:rsidP="00224DC8">
            <w:pPr>
              <w:pStyle w:val="ThngthngWeb"/>
              <w:shd w:val="clear" w:color="auto" w:fill="FFFFFF"/>
              <w:spacing w:before="0" w:beforeAutospacing="0" w:after="0" w:afterAutospacing="0" w:line="276" w:lineRule="auto"/>
              <w:jc w:val="both"/>
              <w:rPr>
                <w:sz w:val="28"/>
                <w:szCs w:val="28"/>
              </w:rPr>
            </w:pPr>
            <w:r>
              <w:rPr>
                <w:sz w:val="28"/>
                <w:szCs w:val="28"/>
              </w:rPr>
              <w:t>+</w:t>
            </w:r>
            <w:r w:rsidRPr="003E395C">
              <w:rPr>
                <w:sz w:val="28"/>
                <w:szCs w:val="28"/>
              </w:rPr>
              <w:t xml:space="preserve"> Lần 1: Kể toàn bộ nội dung câu chuyện, GV sử dụng các câu hỏi kích thích sự chú ý, tạo hứng thú, tò mò muốn nghe câu chuyện ở HS.</w:t>
            </w:r>
          </w:p>
          <w:p w14:paraId="18CEC5B7" w14:textId="5C45CEFF" w:rsidR="00372766" w:rsidRPr="003E395C" w:rsidRDefault="00372766" w:rsidP="00224DC8">
            <w:pPr>
              <w:pStyle w:val="ThngthngWeb"/>
              <w:shd w:val="clear" w:color="auto" w:fill="FFFFFF"/>
              <w:spacing w:before="0" w:beforeAutospacing="0" w:after="0" w:afterAutospacing="0" w:line="276" w:lineRule="auto"/>
              <w:jc w:val="both"/>
              <w:rPr>
                <w:sz w:val="28"/>
                <w:szCs w:val="28"/>
              </w:rPr>
            </w:pPr>
            <w:r>
              <w:rPr>
                <w:sz w:val="28"/>
                <w:szCs w:val="28"/>
              </w:rPr>
              <w:t>+</w:t>
            </w:r>
            <w:r w:rsidRPr="003E395C">
              <w:rPr>
                <w:sz w:val="28"/>
                <w:szCs w:val="28"/>
              </w:rPr>
              <w:t xml:space="preserve"> Lần 2: GV kể kết hợp tranh.</w:t>
            </w:r>
          </w:p>
          <w:p w14:paraId="4F83AAA9" w14:textId="3D62AB3E" w:rsidR="00372766" w:rsidRPr="003E395C" w:rsidRDefault="00372766" w:rsidP="00224DC8">
            <w:pPr>
              <w:pStyle w:val="ThngthngWeb"/>
              <w:shd w:val="clear" w:color="auto" w:fill="FFFFFF"/>
              <w:spacing w:before="0" w:beforeAutospacing="0" w:after="0" w:afterAutospacing="0" w:line="276" w:lineRule="auto"/>
              <w:jc w:val="both"/>
              <w:rPr>
                <w:sz w:val="28"/>
                <w:szCs w:val="28"/>
              </w:rPr>
            </w:pPr>
            <w:r w:rsidRPr="003E395C">
              <w:rPr>
                <w:sz w:val="28"/>
                <w:szCs w:val="28"/>
              </w:rPr>
              <w:t>- GV lưu ý HS lắng nghe để nhớ nội dung từng đoạn</w:t>
            </w:r>
            <w:r>
              <w:rPr>
                <w:sz w:val="28"/>
                <w:szCs w:val="28"/>
              </w:rPr>
              <w:t>.</w:t>
            </w:r>
          </w:p>
          <w:p w14:paraId="71E466DC" w14:textId="77777777" w:rsidR="00372766" w:rsidRDefault="00372766" w:rsidP="00224DC8">
            <w:pPr>
              <w:pStyle w:val="ThngthngWeb"/>
              <w:shd w:val="clear" w:color="auto" w:fill="FFFFFF"/>
              <w:spacing w:before="0" w:beforeAutospacing="0" w:after="0" w:afterAutospacing="0" w:line="276" w:lineRule="auto"/>
              <w:jc w:val="both"/>
              <w:rPr>
                <w:sz w:val="28"/>
                <w:szCs w:val="28"/>
              </w:rPr>
            </w:pPr>
          </w:p>
          <w:p w14:paraId="74142156" w14:textId="77777777" w:rsidR="00372766" w:rsidRDefault="00372766" w:rsidP="00224DC8">
            <w:pPr>
              <w:pStyle w:val="ThngthngWeb"/>
              <w:shd w:val="clear" w:color="auto" w:fill="FFFFFF"/>
              <w:spacing w:before="0" w:beforeAutospacing="0" w:after="0" w:afterAutospacing="0" w:line="276" w:lineRule="auto"/>
              <w:jc w:val="both"/>
              <w:rPr>
                <w:sz w:val="28"/>
                <w:szCs w:val="28"/>
              </w:rPr>
            </w:pPr>
          </w:p>
          <w:p w14:paraId="68C179FC" w14:textId="77777777" w:rsidR="00372766" w:rsidRDefault="00372766" w:rsidP="00224DC8">
            <w:pPr>
              <w:pStyle w:val="ThngthngWeb"/>
              <w:shd w:val="clear" w:color="auto" w:fill="FFFFFF"/>
              <w:spacing w:before="0" w:beforeAutospacing="0" w:after="0" w:afterAutospacing="0" w:line="276" w:lineRule="auto"/>
              <w:jc w:val="both"/>
              <w:rPr>
                <w:sz w:val="28"/>
                <w:szCs w:val="28"/>
              </w:rPr>
            </w:pPr>
          </w:p>
          <w:p w14:paraId="625F1435" w14:textId="77777777" w:rsidR="00372766" w:rsidRDefault="00372766" w:rsidP="00224DC8">
            <w:pPr>
              <w:pStyle w:val="ThngthngWeb"/>
              <w:shd w:val="clear" w:color="auto" w:fill="FFFFFF"/>
              <w:spacing w:before="0" w:beforeAutospacing="0" w:after="0" w:afterAutospacing="0" w:line="276" w:lineRule="auto"/>
              <w:jc w:val="both"/>
              <w:rPr>
                <w:sz w:val="28"/>
                <w:szCs w:val="28"/>
              </w:rPr>
            </w:pPr>
          </w:p>
          <w:p w14:paraId="61F43FD9" w14:textId="77777777" w:rsidR="00372766" w:rsidRDefault="00372766" w:rsidP="00224DC8">
            <w:pPr>
              <w:pStyle w:val="ThngthngWeb"/>
              <w:shd w:val="clear" w:color="auto" w:fill="FFFFFF"/>
              <w:spacing w:before="0" w:beforeAutospacing="0" w:after="0" w:afterAutospacing="0" w:line="276" w:lineRule="auto"/>
              <w:jc w:val="both"/>
              <w:rPr>
                <w:sz w:val="28"/>
                <w:szCs w:val="28"/>
              </w:rPr>
            </w:pPr>
          </w:p>
          <w:p w14:paraId="730C3316" w14:textId="77777777" w:rsidR="00372766" w:rsidRDefault="00372766" w:rsidP="00224DC8">
            <w:pPr>
              <w:pStyle w:val="ThngthngWeb"/>
              <w:shd w:val="clear" w:color="auto" w:fill="FFFFFF"/>
              <w:spacing w:before="0" w:beforeAutospacing="0" w:after="0" w:afterAutospacing="0" w:line="276" w:lineRule="auto"/>
              <w:jc w:val="both"/>
              <w:rPr>
                <w:sz w:val="28"/>
                <w:szCs w:val="28"/>
              </w:rPr>
            </w:pPr>
          </w:p>
          <w:p w14:paraId="3A55A705" w14:textId="77777777" w:rsidR="00372766" w:rsidRDefault="00372766" w:rsidP="00224DC8">
            <w:pPr>
              <w:pStyle w:val="ThngthngWeb"/>
              <w:shd w:val="clear" w:color="auto" w:fill="FFFFFF"/>
              <w:spacing w:before="0" w:beforeAutospacing="0" w:after="0" w:afterAutospacing="0" w:line="276" w:lineRule="auto"/>
              <w:jc w:val="both"/>
              <w:rPr>
                <w:sz w:val="28"/>
                <w:szCs w:val="28"/>
              </w:rPr>
            </w:pPr>
          </w:p>
          <w:p w14:paraId="17184A0B" w14:textId="77777777" w:rsidR="00372766" w:rsidRDefault="00372766" w:rsidP="00224DC8">
            <w:pPr>
              <w:pStyle w:val="ThngthngWeb"/>
              <w:shd w:val="clear" w:color="auto" w:fill="FFFFFF"/>
              <w:spacing w:before="0" w:beforeAutospacing="0" w:after="0" w:afterAutospacing="0" w:line="276" w:lineRule="auto"/>
              <w:jc w:val="both"/>
              <w:rPr>
                <w:sz w:val="28"/>
                <w:szCs w:val="28"/>
              </w:rPr>
            </w:pPr>
          </w:p>
          <w:p w14:paraId="6B63AEB8" w14:textId="560BE778" w:rsidR="00372766" w:rsidRDefault="00372766" w:rsidP="00224DC8">
            <w:pPr>
              <w:pStyle w:val="ThngthngWeb"/>
              <w:shd w:val="clear" w:color="auto" w:fill="FFFFFF"/>
              <w:spacing w:before="0" w:beforeAutospacing="0" w:after="0" w:afterAutospacing="0" w:line="276" w:lineRule="auto"/>
              <w:jc w:val="both"/>
              <w:rPr>
                <w:sz w:val="28"/>
                <w:szCs w:val="28"/>
              </w:rPr>
            </w:pPr>
            <w:r w:rsidRPr="003E395C">
              <w:rPr>
                <w:sz w:val="28"/>
                <w:szCs w:val="28"/>
              </w:rPr>
              <w:t>- GV nhận xét</w:t>
            </w:r>
            <w:r>
              <w:rPr>
                <w:sz w:val="28"/>
                <w:szCs w:val="28"/>
              </w:rPr>
              <w:t>.</w:t>
            </w:r>
          </w:p>
          <w:p w14:paraId="6A32BFAE" w14:textId="77777777" w:rsidR="00372766" w:rsidRPr="003E395C" w:rsidRDefault="00372766" w:rsidP="00224DC8">
            <w:pPr>
              <w:pStyle w:val="ThngthngWeb"/>
              <w:shd w:val="clear" w:color="auto" w:fill="FFFFFF"/>
              <w:spacing w:before="0" w:beforeAutospacing="0" w:after="0" w:afterAutospacing="0" w:line="276" w:lineRule="auto"/>
              <w:jc w:val="both"/>
              <w:rPr>
                <w:sz w:val="28"/>
                <w:szCs w:val="28"/>
              </w:rPr>
            </w:pPr>
            <w:r w:rsidRPr="003E395C">
              <w:rPr>
                <w:sz w:val="28"/>
                <w:szCs w:val="28"/>
              </w:rPr>
              <w:t>- Tìm hiểu nội dung và liên hệ:</w:t>
            </w:r>
          </w:p>
          <w:p w14:paraId="37F05359" w14:textId="77777777" w:rsidR="00372766" w:rsidRPr="00224DC8" w:rsidRDefault="00372766" w:rsidP="00224DC8">
            <w:pPr>
              <w:pStyle w:val="ThngthngWeb"/>
              <w:shd w:val="clear" w:color="auto" w:fill="FFFFFF"/>
              <w:spacing w:before="0" w:beforeAutospacing="0" w:after="0" w:afterAutospacing="0" w:line="276" w:lineRule="auto"/>
              <w:jc w:val="both"/>
              <w:rPr>
                <w:i/>
                <w:iCs/>
                <w:sz w:val="28"/>
                <w:szCs w:val="28"/>
              </w:rPr>
            </w:pPr>
            <w:r w:rsidRPr="00224DC8">
              <w:rPr>
                <w:i/>
                <w:iCs/>
                <w:sz w:val="28"/>
                <w:szCs w:val="28"/>
              </w:rPr>
              <w:t>+ Câu chuyện xảy ra ở đâu?</w:t>
            </w:r>
          </w:p>
          <w:p w14:paraId="19BA4EB5" w14:textId="77777777" w:rsidR="00372766" w:rsidRPr="00224DC8" w:rsidRDefault="00372766" w:rsidP="00224DC8">
            <w:pPr>
              <w:pStyle w:val="ThngthngWeb"/>
              <w:shd w:val="clear" w:color="auto" w:fill="FFFFFF"/>
              <w:spacing w:before="0" w:beforeAutospacing="0" w:after="0" w:afterAutospacing="0" w:line="276" w:lineRule="auto"/>
              <w:jc w:val="both"/>
              <w:rPr>
                <w:i/>
                <w:iCs/>
                <w:sz w:val="28"/>
                <w:szCs w:val="28"/>
              </w:rPr>
            </w:pPr>
            <w:r w:rsidRPr="00224DC8">
              <w:rPr>
                <w:i/>
                <w:iCs/>
                <w:sz w:val="28"/>
                <w:szCs w:val="28"/>
              </w:rPr>
              <w:t>+ Chuyện gì xảy ra với nhân vật Cuội?</w:t>
            </w:r>
          </w:p>
          <w:p w14:paraId="1B6A3346" w14:textId="77777777" w:rsidR="00372766" w:rsidRPr="00224DC8" w:rsidRDefault="00372766" w:rsidP="00224DC8">
            <w:pPr>
              <w:pStyle w:val="ThngthngWeb"/>
              <w:shd w:val="clear" w:color="auto" w:fill="FFFFFF"/>
              <w:spacing w:before="0" w:beforeAutospacing="0" w:after="0" w:afterAutospacing="0" w:line="276" w:lineRule="auto"/>
              <w:jc w:val="both"/>
              <w:rPr>
                <w:i/>
                <w:iCs/>
                <w:sz w:val="28"/>
                <w:szCs w:val="28"/>
              </w:rPr>
            </w:pPr>
            <w:r w:rsidRPr="00224DC8">
              <w:rPr>
                <w:i/>
                <w:iCs/>
                <w:sz w:val="28"/>
                <w:szCs w:val="28"/>
              </w:rPr>
              <w:t>+ Hằng năm các bạn làm đèn lồng để làm gì?</w:t>
            </w:r>
          </w:p>
          <w:p w14:paraId="543DBCC6" w14:textId="77777777" w:rsidR="00372766" w:rsidRPr="00224DC8" w:rsidRDefault="00372766" w:rsidP="00224DC8">
            <w:pPr>
              <w:pStyle w:val="ThngthngWeb"/>
              <w:shd w:val="clear" w:color="auto" w:fill="FFFFFF"/>
              <w:spacing w:before="0" w:beforeAutospacing="0" w:after="0" w:afterAutospacing="0" w:line="276" w:lineRule="auto"/>
              <w:jc w:val="both"/>
              <w:rPr>
                <w:i/>
                <w:iCs/>
                <w:sz w:val="28"/>
                <w:szCs w:val="28"/>
              </w:rPr>
            </w:pPr>
            <w:r w:rsidRPr="00224DC8">
              <w:rPr>
                <w:i/>
                <w:iCs/>
                <w:sz w:val="28"/>
                <w:szCs w:val="28"/>
              </w:rPr>
              <w:t>+ Em thích nhân vật nào? Vì sao?</w:t>
            </w:r>
          </w:p>
          <w:p w14:paraId="49091CEC" w14:textId="448B7F0F" w:rsidR="00372766" w:rsidRPr="003E395C" w:rsidRDefault="00372766" w:rsidP="00224DC8">
            <w:pPr>
              <w:pStyle w:val="ThngthngWeb"/>
              <w:shd w:val="clear" w:color="auto" w:fill="FFFFFF"/>
              <w:spacing w:before="0" w:beforeAutospacing="0" w:after="0" w:afterAutospacing="0" w:line="276" w:lineRule="auto"/>
              <w:jc w:val="both"/>
              <w:rPr>
                <w:sz w:val="28"/>
                <w:szCs w:val="28"/>
              </w:rPr>
            </w:pPr>
            <w:r w:rsidRPr="003E395C">
              <w:rPr>
                <w:sz w:val="28"/>
                <w:szCs w:val="28"/>
              </w:rPr>
              <w:t>- GV nhận xét, đánh giá</w:t>
            </w:r>
            <w:r>
              <w:rPr>
                <w:sz w:val="28"/>
                <w:szCs w:val="28"/>
              </w:rPr>
              <w:t>.</w:t>
            </w:r>
          </w:p>
        </w:tc>
        <w:tc>
          <w:tcPr>
            <w:tcW w:w="2844" w:type="dxa"/>
            <w:tcMar>
              <w:top w:w="60" w:type="dxa"/>
              <w:left w:w="60" w:type="dxa"/>
              <w:bottom w:w="60" w:type="dxa"/>
              <w:right w:w="60" w:type="dxa"/>
            </w:tcMar>
          </w:tcPr>
          <w:p w14:paraId="7DA7704F" w14:textId="77777777" w:rsidR="00372766" w:rsidRPr="003E395C" w:rsidRDefault="00372766" w:rsidP="00224DC8">
            <w:pPr>
              <w:spacing w:after="0"/>
              <w:jc w:val="both"/>
              <w:rPr>
                <w:rFonts w:ascii="Times New Roman" w:hAnsi="Times New Roman"/>
                <w:sz w:val="28"/>
                <w:szCs w:val="28"/>
              </w:rPr>
            </w:pPr>
            <w:r w:rsidRPr="003E395C">
              <w:rPr>
                <w:rFonts w:ascii="Times New Roman" w:hAnsi="Times New Roman"/>
                <w:sz w:val="28"/>
                <w:szCs w:val="28"/>
              </w:rPr>
              <w:t> </w:t>
            </w:r>
          </w:p>
          <w:p w14:paraId="1B8C7A17" w14:textId="77777777" w:rsidR="00372766" w:rsidRPr="003E395C" w:rsidRDefault="00372766" w:rsidP="00224DC8">
            <w:pPr>
              <w:spacing w:after="0"/>
              <w:jc w:val="both"/>
              <w:rPr>
                <w:rFonts w:ascii="Times New Roman" w:hAnsi="Times New Roman"/>
                <w:sz w:val="28"/>
                <w:szCs w:val="28"/>
              </w:rPr>
            </w:pPr>
          </w:p>
          <w:p w14:paraId="773493B4" w14:textId="77777777" w:rsidR="00372766" w:rsidRPr="003E395C" w:rsidRDefault="00372766" w:rsidP="00224DC8">
            <w:pPr>
              <w:spacing w:after="0"/>
              <w:jc w:val="both"/>
              <w:rPr>
                <w:rFonts w:ascii="Times New Roman" w:hAnsi="Times New Roman"/>
                <w:sz w:val="28"/>
                <w:szCs w:val="28"/>
              </w:rPr>
            </w:pPr>
            <w:r w:rsidRPr="003E395C">
              <w:rPr>
                <w:rFonts w:ascii="Times New Roman" w:hAnsi="Times New Roman"/>
                <w:sz w:val="28"/>
                <w:szCs w:val="28"/>
              </w:rPr>
              <w:t>- HS nghe GV kể mẫu.</w:t>
            </w:r>
          </w:p>
          <w:p w14:paraId="371347F1" w14:textId="77777777" w:rsidR="00372766" w:rsidRPr="003E395C" w:rsidRDefault="00372766" w:rsidP="00224DC8">
            <w:pPr>
              <w:spacing w:after="0"/>
              <w:jc w:val="both"/>
              <w:rPr>
                <w:rFonts w:ascii="Times New Roman" w:hAnsi="Times New Roman"/>
                <w:sz w:val="28"/>
                <w:szCs w:val="28"/>
              </w:rPr>
            </w:pPr>
          </w:p>
          <w:p w14:paraId="79BBC396" w14:textId="77777777" w:rsidR="00372766" w:rsidRPr="003E395C" w:rsidRDefault="00372766" w:rsidP="00224DC8">
            <w:pPr>
              <w:spacing w:after="0"/>
              <w:jc w:val="both"/>
              <w:rPr>
                <w:rFonts w:ascii="Times New Roman" w:hAnsi="Times New Roman"/>
                <w:sz w:val="28"/>
                <w:szCs w:val="28"/>
              </w:rPr>
            </w:pPr>
          </w:p>
          <w:p w14:paraId="334B45EF" w14:textId="77777777" w:rsidR="00372766" w:rsidRPr="003E395C" w:rsidRDefault="00372766" w:rsidP="00224DC8">
            <w:pPr>
              <w:spacing w:after="0"/>
              <w:jc w:val="both"/>
              <w:rPr>
                <w:rFonts w:ascii="Times New Roman" w:hAnsi="Times New Roman"/>
                <w:sz w:val="28"/>
                <w:szCs w:val="28"/>
              </w:rPr>
            </w:pPr>
          </w:p>
          <w:p w14:paraId="69C69FCA" w14:textId="77777777" w:rsidR="00372766" w:rsidRPr="003E395C" w:rsidRDefault="00372766" w:rsidP="00224DC8">
            <w:pPr>
              <w:spacing w:after="0"/>
              <w:jc w:val="both"/>
              <w:rPr>
                <w:rFonts w:ascii="Times New Roman" w:hAnsi="Times New Roman"/>
                <w:sz w:val="28"/>
                <w:szCs w:val="28"/>
              </w:rPr>
            </w:pPr>
          </w:p>
          <w:p w14:paraId="03ECEA8B" w14:textId="77777777" w:rsidR="00372766" w:rsidRPr="003E395C" w:rsidRDefault="00372766" w:rsidP="00224DC8">
            <w:pPr>
              <w:spacing w:after="0"/>
              <w:jc w:val="both"/>
              <w:rPr>
                <w:rFonts w:ascii="Times New Roman" w:hAnsi="Times New Roman"/>
                <w:sz w:val="28"/>
                <w:szCs w:val="28"/>
              </w:rPr>
            </w:pPr>
          </w:p>
          <w:p w14:paraId="32EE8806" w14:textId="155B0A0C" w:rsidR="00372766" w:rsidRDefault="00372766" w:rsidP="00224DC8">
            <w:pPr>
              <w:spacing w:after="0"/>
              <w:jc w:val="both"/>
              <w:rPr>
                <w:rFonts w:ascii="Times New Roman" w:hAnsi="Times New Roman"/>
                <w:sz w:val="28"/>
                <w:szCs w:val="28"/>
              </w:rPr>
            </w:pPr>
          </w:p>
          <w:p w14:paraId="609D24FB" w14:textId="07A09AFC" w:rsidR="00372766" w:rsidRDefault="00372766" w:rsidP="00224DC8">
            <w:pPr>
              <w:spacing w:after="0"/>
              <w:jc w:val="both"/>
              <w:rPr>
                <w:rFonts w:ascii="Times New Roman" w:hAnsi="Times New Roman"/>
                <w:sz w:val="28"/>
                <w:szCs w:val="28"/>
              </w:rPr>
            </w:pPr>
          </w:p>
          <w:p w14:paraId="14419C81" w14:textId="77777777" w:rsidR="00372766" w:rsidRPr="003E395C" w:rsidRDefault="00372766" w:rsidP="00224DC8">
            <w:pPr>
              <w:spacing w:after="0"/>
              <w:jc w:val="both"/>
              <w:rPr>
                <w:rFonts w:ascii="Times New Roman" w:hAnsi="Times New Roman"/>
                <w:sz w:val="28"/>
                <w:szCs w:val="28"/>
              </w:rPr>
            </w:pPr>
          </w:p>
          <w:p w14:paraId="03E52A7F" w14:textId="4B3FC068" w:rsidR="00372766" w:rsidRPr="00D92679" w:rsidRDefault="00372766" w:rsidP="00224DC8">
            <w:pPr>
              <w:spacing w:after="0"/>
              <w:jc w:val="both"/>
              <w:rPr>
                <w:rFonts w:ascii="Times New Roman" w:hAnsi="Times New Roman"/>
                <w:sz w:val="28"/>
                <w:szCs w:val="28"/>
              </w:rPr>
            </w:pPr>
            <w:r w:rsidRPr="003E395C">
              <w:rPr>
                <w:rFonts w:ascii="Times New Roman" w:hAnsi="Times New Roman"/>
                <w:sz w:val="28"/>
                <w:szCs w:val="28"/>
              </w:rPr>
              <w:t xml:space="preserve">- HS </w:t>
            </w:r>
            <w:r>
              <w:rPr>
                <w:rFonts w:ascii="Times New Roman" w:hAnsi="Times New Roman"/>
                <w:sz w:val="28"/>
                <w:szCs w:val="28"/>
              </w:rPr>
              <w:t>t</w:t>
            </w:r>
            <w:r w:rsidRPr="00D92679">
              <w:rPr>
                <w:rFonts w:ascii="Times New Roman" w:hAnsi="Times New Roman"/>
                <w:sz w:val="28"/>
                <w:szCs w:val="28"/>
              </w:rPr>
              <w:t>hảo luận nhóm 4 và tập kể theo tranh</w:t>
            </w:r>
            <w:r>
              <w:rPr>
                <w:rFonts w:ascii="Times New Roman" w:hAnsi="Times New Roman"/>
                <w:sz w:val="28"/>
                <w:szCs w:val="28"/>
              </w:rPr>
              <w:t xml:space="preserve">: </w:t>
            </w:r>
            <w:r w:rsidRPr="00372766">
              <w:rPr>
                <w:rFonts w:ascii="Times New Roman" w:hAnsi="Times New Roman"/>
                <w:sz w:val="28"/>
                <w:szCs w:val="28"/>
              </w:rPr>
              <w:t>Mỗi tổ thảo luận 1 tranh, thay phiên nhau kể với âm lượng vừa đủ nghe, chú ý lắng nghe bạn kể.</w:t>
            </w:r>
          </w:p>
          <w:p w14:paraId="5F6F2FDA" w14:textId="03E222BB" w:rsidR="00372766" w:rsidRPr="003E395C" w:rsidRDefault="00372766" w:rsidP="00224DC8">
            <w:pPr>
              <w:pStyle w:val="ThngthngWeb"/>
              <w:shd w:val="clear" w:color="auto" w:fill="FFFFFF"/>
              <w:spacing w:before="0" w:beforeAutospacing="0" w:after="0" w:afterAutospacing="0" w:line="276" w:lineRule="auto"/>
              <w:jc w:val="both"/>
              <w:rPr>
                <w:sz w:val="28"/>
                <w:szCs w:val="28"/>
              </w:rPr>
            </w:pPr>
            <w:r w:rsidRPr="003E395C">
              <w:rPr>
                <w:sz w:val="28"/>
                <w:szCs w:val="28"/>
              </w:rPr>
              <w:t xml:space="preserve">- Kể trước lớp: </w:t>
            </w:r>
            <w:r>
              <w:rPr>
                <w:sz w:val="28"/>
                <w:szCs w:val="28"/>
              </w:rPr>
              <w:t>M</w:t>
            </w:r>
            <w:r w:rsidRPr="003E395C">
              <w:rPr>
                <w:sz w:val="28"/>
                <w:szCs w:val="28"/>
              </w:rPr>
              <w:t xml:space="preserve">ỗi nhóm cử 1 bạn lên kể. </w:t>
            </w:r>
          </w:p>
          <w:p w14:paraId="5F9B4B47" w14:textId="3C3C63B4" w:rsidR="00372766" w:rsidRPr="00D92679" w:rsidRDefault="00372766" w:rsidP="00224DC8">
            <w:pPr>
              <w:spacing w:after="0"/>
              <w:jc w:val="both"/>
              <w:rPr>
                <w:rFonts w:ascii="Times New Roman" w:hAnsi="Times New Roman"/>
                <w:sz w:val="28"/>
                <w:szCs w:val="28"/>
              </w:rPr>
            </w:pPr>
            <w:r w:rsidRPr="00D92679">
              <w:rPr>
                <w:rFonts w:ascii="Times New Roman" w:hAnsi="Times New Roman"/>
                <w:sz w:val="28"/>
                <w:szCs w:val="28"/>
              </w:rPr>
              <w:t>-</w:t>
            </w:r>
            <w:r>
              <w:rPr>
                <w:rFonts w:ascii="Times New Roman" w:hAnsi="Times New Roman"/>
                <w:sz w:val="28"/>
                <w:szCs w:val="28"/>
              </w:rPr>
              <w:t xml:space="preserve"> </w:t>
            </w:r>
            <w:r w:rsidRPr="00D92679">
              <w:rPr>
                <w:rFonts w:ascii="Times New Roman" w:hAnsi="Times New Roman"/>
                <w:sz w:val="28"/>
                <w:szCs w:val="28"/>
              </w:rPr>
              <w:t>HS đánh giá bạn kể.</w:t>
            </w:r>
          </w:p>
          <w:p w14:paraId="164B4DB9" w14:textId="0588F43B" w:rsidR="00372766" w:rsidRPr="003E395C" w:rsidRDefault="00372766" w:rsidP="00224DC8">
            <w:pPr>
              <w:pStyle w:val="ThngthngWeb"/>
              <w:shd w:val="clear" w:color="auto" w:fill="FFFFFF"/>
              <w:spacing w:before="0" w:beforeAutospacing="0" w:after="0" w:afterAutospacing="0" w:line="276" w:lineRule="auto"/>
              <w:jc w:val="both"/>
              <w:rPr>
                <w:sz w:val="28"/>
                <w:szCs w:val="28"/>
              </w:rPr>
            </w:pPr>
            <w:r w:rsidRPr="00D92679">
              <w:rPr>
                <w:sz w:val="28"/>
                <w:szCs w:val="28"/>
              </w:rPr>
              <w:t>-</w:t>
            </w:r>
            <w:r>
              <w:rPr>
                <w:sz w:val="28"/>
                <w:szCs w:val="28"/>
              </w:rPr>
              <w:t xml:space="preserve"> </w:t>
            </w:r>
            <w:r w:rsidRPr="00D92679">
              <w:rPr>
                <w:sz w:val="28"/>
                <w:szCs w:val="28"/>
              </w:rPr>
              <w:t>HS trả lời, liên hệ</w:t>
            </w:r>
            <w:r w:rsidRPr="003E395C">
              <w:rPr>
                <w:sz w:val="28"/>
                <w:szCs w:val="28"/>
              </w:rPr>
              <w:t xml:space="preserve"> bài học từ câu chuyện với bản thân.</w:t>
            </w:r>
          </w:p>
          <w:p w14:paraId="63A3C6E5" w14:textId="61F16A54" w:rsidR="00372766" w:rsidRPr="00D92679" w:rsidRDefault="00372766" w:rsidP="00224DC8">
            <w:pPr>
              <w:spacing w:after="0"/>
              <w:jc w:val="both"/>
              <w:rPr>
                <w:rFonts w:ascii="Times New Roman" w:hAnsi="Times New Roman"/>
                <w:sz w:val="28"/>
                <w:szCs w:val="28"/>
              </w:rPr>
            </w:pPr>
          </w:p>
          <w:p w14:paraId="1D1232CF" w14:textId="77777777" w:rsidR="00372766" w:rsidRPr="00D92679" w:rsidRDefault="00372766" w:rsidP="00224DC8">
            <w:pPr>
              <w:spacing w:after="0"/>
              <w:jc w:val="both"/>
              <w:rPr>
                <w:rFonts w:ascii="Times New Roman" w:hAnsi="Times New Roman"/>
                <w:sz w:val="28"/>
                <w:szCs w:val="28"/>
              </w:rPr>
            </w:pPr>
          </w:p>
          <w:p w14:paraId="5E33ED17" w14:textId="77777777" w:rsidR="00372766" w:rsidRPr="00D92679" w:rsidRDefault="00372766" w:rsidP="00224DC8">
            <w:pPr>
              <w:spacing w:after="0"/>
              <w:jc w:val="both"/>
              <w:rPr>
                <w:rFonts w:ascii="Times New Roman" w:hAnsi="Times New Roman"/>
                <w:sz w:val="28"/>
                <w:szCs w:val="28"/>
              </w:rPr>
            </w:pPr>
          </w:p>
        </w:tc>
        <w:tc>
          <w:tcPr>
            <w:tcW w:w="3535" w:type="dxa"/>
          </w:tcPr>
          <w:p w14:paraId="2E155080" w14:textId="77777777" w:rsidR="00372766" w:rsidRPr="003E395C" w:rsidRDefault="00372766" w:rsidP="005B02B3">
            <w:pPr>
              <w:spacing w:after="0" w:line="240" w:lineRule="auto"/>
              <w:rPr>
                <w:rFonts w:ascii="Times New Roman" w:hAnsi="Times New Roman"/>
                <w:sz w:val="28"/>
                <w:szCs w:val="28"/>
              </w:rPr>
            </w:pPr>
          </w:p>
        </w:tc>
      </w:tr>
      <w:tr w:rsidR="00372766" w:rsidRPr="00D92679" w14:paraId="14C27231" w14:textId="02BE0E14" w:rsidTr="00372766">
        <w:tc>
          <w:tcPr>
            <w:tcW w:w="3749" w:type="dxa"/>
            <w:tcBorders>
              <w:bottom w:val="single" w:sz="4" w:space="0" w:color="auto"/>
            </w:tcBorders>
            <w:tcMar>
              <w:top w:w="60" w:type="dxa"/>
              <w:left w:w="60" w:type="dxa"/>
              <w:bottom w:w="60" w:type="dxa"/>
              <w:right w:w="60" w:type="dxa"/>
            </w:tcMar>
          </w:tcPr>
          <w:p w14:paraId="7B39BE81" w14:textId="49D3D3E5" w:rsidR="00372766" w:rsidRPr="003E395C" w:rsidRDefault="00372766" w:rsidP="00224DC8">
            <w:pPr>
              <w:spacing w:after="0"/>
              <w:jc w:val="both"/>
              <w:rPr>
                <w:rFonts w:ascii="Times New Roman" w:hAnsi="Times New Roman"/>
                <w:sz w:val="28"/>
                <w:szCs w:val="28"/>
              </w:rPr>
            </w:pPr>
            <w:r w:rsidRPr="003E395C">
              <w:rPr>
                <w:rFonts w:ascii="Times New Roman" w:hAnsi="Times New Roman"/>
                <w:b/>
                <w:bCs/>
                <w:sz w:val="28"/>
                <w:szCs w:val="28"/>
                <w:bdr w:val="none" w:sz="0" w:space="0" w:color="auto" w:frame="1"/>
              </w:rPr>
              <w:t>4</w:t>
            </w:r>
            <w:r w:rsidR="00224DC8">
              <w:rPr>
                <w:rFonts w:ascii="Times New Roman" w:hAnsi="Times New Roman"/>
                <w:b/>
                <w:bCs/>
                <w:sz w:val="28"/>
                <w:szCs w:val="28"/>
                <w:bdr w:val="none" w:sz="0" w:space="0" w:color="auto" w:frame="1"/>
              </w:rPr>
              <w:t>.</w:t>
            </w:r>
            <w:r w:rsidRPr="003E395C">
              <w:rPr>
                <w:rFonts w:ascii="Times New Roman" w:hAnsi="Times New Roman"/>
                <w:b/>
                <w:bCs/>
                <w:sz w:val="28"/>
                <w:szCs w:val="28"/>
                <w:bdr w:val="none" w:sz="0" w:space="0" w:color="auto" w:frame="1"/>
              </w:rPr>
              <w:t xml:space="preserve"> Củng cố - Dặn dò</w:t>
            </w:r>
          </w:p>
          <w:p w14:paraId="714E5D29" w14:textId="77777777" w:rsidR="00372766" w:rsidRPr="003E395C" w:rsidRDefault="00372766" w:rsidP="00224DC8">
            <w:pPr>
              <w:spacing w:after="0"/>
              <w:jc w:val="both"/>
              <w:rPr>
                <w:rFonts w:ascii="Times New Roman" w:hAnsi="Times New Roman"/>
                <w:sz w:val="28"/>
                <w:szCs w:val="28"/>
              </w:rPr>
            </w:pPr>
            <w:r w:rsidRPr="003E395C">
              <w:rPr>
                <w:rFonts w:ascii="Times New Roman" w:hAnsi="Times New Roman"/>
                <w:sz w:val="28"/>
                <w:szCs w:val="28"/>
              </w:rPr>
              <w:t>- YC HS nhắc lại tên câu chuyện.</w:t>
            </w:r>
          </w:p>
          <w:p w14:paraId="6658E94D" w14:textId="77777777" w:rsidR="00372766" w:rsidRPr="003E395C" w:rsidRDefault="00372766" w:rsidP="00224DC8">
            <w:pPr>
              <w:spacing w:after="0"/>
              <w:jc w:val="both"/>
              <w:rPr>
                <w:rFonts w:ascii="Times New Roman" w:hAnsi="Times New Roman"/>
                <w:sz w:val="28"/>
                <w:szCs w:val="28"/>
              </w:rPr>
            </w:pPr>
            <w:r w:rsidRPr="003E395C">
              <w:rPr>
                <w:rFonts w:ascii="Times New Roman" w:hAnsi="Times New Roman"/>
                <w:sz w:val="28"/>
                <w:szCs w:val="28"/>
              </w:rPr>
              <w:t>- GV nhận xét lớp học</w:t>
            </w:r>
          </w:p>
          <w:p w14:paraId="7BFB0F1A" w14:textId="77777777" w:rsidR="00372766" w:rsidRPr="003E395C" w:rsidRDefault="00372766" w:rsidP="00224DC8">
            <w:pPr>
              <w:spacing w:after="0"/>
              <w:jc w:val="both"/>
              <w:rPr>
                <w:rFonts w:ascii="Times New Roman" w:hAnsi="Times New Roman"/>
                <w:sz w:val="28"/>
                <w:szCs w:val="28"/>
              </w:rPr>
            </w:pPr>
            <w:r w:rsidRPr="003E395C">
              <w:rPr>
                <w:rFonts w:ascii="Times New Roman" w:hAnsi="Times New Roman"/>
                <w:sz w:val="28"/>
                <w:szCs w:val="28"/>
              </w:rPr>
              <w:t>- GV dặn HS chuẩn bị bài tiết học sau.</w:t>
            </w:r>
          </w:p>
        </w:tc>
        <w:tc>
          <w:tcPr>
            <w:tcW w:w="2844" w:type="dxa"/>
            <w:tcBorders>
              <w:bottom w:val="single" w:sz="4" w:space="0" w:color="auto"/>
            </w:tcBorders>
            <w:tcMar>
              <w:top w:w="60" w:type="dxa"/>
              <w:left w:w="60" w:type="dxa"/>
              <w:bottom w:w="60" w:type="dxa"/>
              <w:right w:w="60" w:type="dxa"/>
            </w:tcMar>
          </w:tcPr>
          <w:p w14:paraId="697F5A5E" w14:textId="77777777" w:rsidR="00372766" w:rsidRPr="003E395C" w:rsidRDefault="00372766" w:rsidP="00224DC8">
            <w:pPr>
              <w:spacing w:after="0"/>
              <w:jc w:val="both"/>
              <w:rPr>
                <w:rFonts w:ascii="Times New Roman" w:hAnsi="Times New Roman"/>
                <w:sz w:val="28"/>
                <w:szCs w:val="28"/>
              </w:rPr>
            </w:pPr>
          </w:p>
          <w:p w14:paraId="55BAC727" w14:textId="77777777" w:rsidR="00372766" w:rsidRPr="003E395C" w:rsidRDefault="00372766" w:rsidP="00224DC8">
            <w:pPr>
              <w:spacing w:after="0"/>
              <w:jc w:val="both"/>
              <w:rPr>
                <w:rFonts w:ascii="Times New Roman" w:hAnsi="Times New Roman"/>
                <w:sz w:val="28"/>
                <w:szCs w:val="28"/>
              </w:rPr>
            </w:pPr>
            <w:r w:rsidRPr="003E395C">
              <w:rPr>
                <w:rFonts w:ascii="Times New Roman" w:hAnsi="Times New Roman"/>
                <w:sz w:val="28"/>
                <w:szCs w:val="28"/>
              </w:rPr>
              <w:t>- HS trả lời</w:t>
            </w:r>
          </w:p>
          <w:p w14:paraId="7976F86F" w14:textId="77777777" w:rsidR="00372766" w:rsidRPr="003E395C" w:rsidRDefault="00372766" w:rsidP="00224DC8">
            <w:pPr>
              <w:spacing w:after="0"/>
              <w:jc w:val="both"/>
              <w:rPr>
                <w:rFonts w:ascii="Times New Roman" w:hAnsi="Times New Roman"/>
                <w:sz w:val="28"/>
                <w:szCs w:val="28"/>
              </w:rPr>
            </w:pPr>
          </w:p>
          <w:p w14:paraId="6425AF49" w14:textId="77777777" w:rsidR="00372766" w:rsidRPr="003E395C" w:rsidRDefault="00372766" w:rsidP="00224DC8">
            <w:pPr>
              <w:spacing w:after="0"/>
              <w:jc w:val="both"/>
              <w:rPr>
                <w:rFonts w:ascii="Times New Roman" w:hAnsi="Times New Roman"/>
                <w:sz w:val="28"/>
                <w:szCs w:val="28"/>
              </w:rPr>
            </w:pPr>
            <w:r w:rsidRPr="003E395C">
              <w:rPr>
                <w:rFonts w:ascii="Times New Roman" w:hAnsi="Times New Roman"/>
                <w:sz w:val="28"/>
                <w:szCs w:val="28"/>
              </w:rPr>
              <w:t>- HS lắng nghe.</w:t>
            </w:r>
          </w:p>
        </w:tc>
        <w:tc>
          <w:tcPr>
            <w:tcW w:w="3535" w:type="dxa"/>
            <w:tcBorders>
              <w:bottom w:val="single" w:sz="4" w:space="0" w:color="auto"/>
            </w:tcBorders>
          </w:tcPr>
          <w:p w14:paraId="502EC4FF" w14:textId="77777777" w:rsidR="00372766" w:rsidRPr="003E395C" w:rsidRDefault="00372766" w:rsidP="005B02B3">
            <w:pPr>
              <w:spacing w:after="0" w:line="240" w:lineRule="auto"/>
              <w:rPr>
                <w:rFonts w:ascii="Times New Roman" w:hAnsi="Times New Roman"/>
                <w:sz w:val="28"/>
                <w:szCs w:val="28"/>
              </w:rPr>
            </w:pPr>
          </w:p>
        </w:tc>
      </w:tr>
    </w:tbl>
    <w:p w14:paraId="24FD1C23" w14:textId="471A0F9B" w:rsidR="00224DC8" w:rsidRDefault="00224DC8"/>
    <w:p w14:paraId="4DD58619" w14:textId="77777777" w:rsidR="00224DC8" w:rsidRDefault="00224DC8">
      <w:pPr>
        <w:spacing w:after="160" w:line="259" w:lineRule="auto"/>
      </w:pPr>
      <w:r>
        <w:br w:type="page"/>
      </w:r>
    </w:p>
    <w:p w14:paraId="69E31142" w14:textId="0DC5856B" w:rsidR="003A0F24" w:rsidRDefault="00224DC8">
      <w:r>
        <w:rPr>
          <w:noProof/>
        </w:rPr>
        <w:lastRenderedPageBreak/>
        <w:drawing>
          <wp:inline distT="0" distB="0" distL="0" distR="0" wp14:anchorId="22BCB394" wp14:editId="3104B24D">
            <wp:extent cx="6075119" cy="7156450"/>
            <wp:effectExtent l="0" t="0" r="1905" b="635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3974" t="15384" r="33013" b="15480"/>
                    <a:stretch/>
                  </pic:blipFill>
                  <pic:spPr bwMode="auto">
                    <a:xfrm>
                      <a:off x="0" y="0"/>
                      <a:ext cx="6085801" cy="7169033"/>
                    </a:xfrm>
                    <a:prstGeom prst="rect">
                      <a:avLst/>
                    </a:prstGeom>
                    <a:ln>
                      <a:noFill/>
                    </a:ln>
                    <a:extLst>
                      <a:ext uri="{53640926-AAD7-44D8-BBD7-CCE9431645EC}">
                        <a14:shadowObscured xmlns:a14="http://schemas.microsoft.com/office/drawing/2010/main"/>
                      </a:ext>
                    </a:extLst>
                  </pic:spPr>
                </pic:pic>
              </a:graphicData>
            </a:graphic>
          </wp:inline>
        </w:drawing>
      </w:r>
    </w:p>
    <w:p w14:paraId="389673B0" w14:textId="77777777" w:rsidR="006C3733" w:rsidRPr="006C3733" w:rsidRDefault="006C3733" w:rsidP="006C3733">
      <w:pPr>
        <w:widowControl w:val="0"/>
        <w:shd w:val="clear" w:color="auto" w:fill="FFFFFF"/>
        <w:tabs>
          <w:tab w:val="left" w:pos="1701"/>
        </w:tabs>
        <w:spacing w:after="0"/>
        <w:ind w:firstLine="426"/>
        <w:jc w:val="center"/>
        <w:rPr>
          <w:rFonts w:ascii="Times New Roman" w:eastAsia="Times New Roman" w:hAnsi="Times New Roman"/>
          <w:b/>
          <w:bCs/>
          <w:sz w:val="26"/>
          <w:szCs w:val="24"/>
          <w:lang w:val="vi-VN"/>
        </w:rPr>
      </w:pPr>
      <w:r w:rsidRPr="006C3733">
        <w:rPr>
          <w:rFonts w:ascii="Times New Roman" w:eastAsia="Times New Roman" w:hAnsi="Times New Roman"/>
          <w:b/>
          <w:bCs/>
          <w:sz w:val="26"/>
          <w:szCs w:val="24"/>
          <w:lang w:val="vi-VN"/>
        </w:rPr>
        <w:t xml:space="preserve">Sự tích đèn Trung thu </w:t>
      </w:r>
    </w:p>
    <w:p w14:paraId="7EE10AF7" w14:textId="77777777" w:rsidR="006C3733" w:rsidRPr="006C3733" w:rsidRDefault="006C3733" w:rsidP="006C3733">
      <w:pPr>
        <w:widowControl w:val="0"/>
        <w:shd w:val="clear" w:color="auto" w:fill="FFFFFF"/>
        <w:spacing w:after="0"/>
        <w:ind w:firstLine="426"/>
        <w:jc w:val="both"/>
        <w:rPr>
          <w:rFonts w:ascii="Times New Roman" w:eastAsia="Times New Roman" w:hAnsi="Times New Roman"/>
          <w:sz w:val="26"/>
          <w:szCs w:val="24"/>
          <w:lang w:val="vi-VN"/>
        </w:rPr>
      </w:pPr>
      <w:r w:rsidRPr="006C3733">
        <w:rPr>
          <w:rFonts w:ascii="Times New Roman" w:eastAsia="Times New Roman" w:hAnsi="Times New Roman"/>
          <w:sz w:val="26"/>
          <w:szCs w:val="24"/>
          <w:lang w:val="vi-VN"/>
        </w:rPr>
        <w:t xml:space="preserve">1. Ngày xưa, ở làng nọ có một cậu bé tên là Cuội.  </w:t>
      </w:r>
    </w:p>
    <w:p w14:paraId="1A6E9261" w14:textId="77777777" w:rsidR="006C3733" w:rsidRPr="006C3733" w:rsidRDefault="006C3733" w:rsidP="006C3733">
      <w:pPr>
        <w:widowControl w:val="0"/>
        <w:shd w:val="clear" w:color="auto" w:fill="FFFFFF"/>
        <w:spacing w:after="0"/>
        <w:ind w:firstLine="426"/>
        <w:jc w:val="both"/>
        <w:rPr>
          <w:rFonts w:ascii="Times New Roman" w:eastAsia="Times New Roman" w:hAnsi="Times New Roman"/>
          <w:sz w:val="26"/>
          <w:szCs w:val="24"/>
          <w:lang w:val="vi-VN"/>
        </w:rPr>
      </w:pPr>
      <w:r w:rsidRPr="006C3733">
        <w:rPr>
          <w:rFonts w:ascii="Times New Roman" w:eastAsia="Times New Roman" w:hAnsi="Times New Roman"/>
          <w:sz w:val="26"/>
          <w:szCs w:val="24"/>
          <w:lang w:val="vi-VN"/>
        </w:rPr>
        <w:t>Trong một lần chăn trâu, thấy bạn bị đuối nước, Cuội lao xuống, cứu được bạn. Nhưng dòng nước xoáy đã mang Cuội đi. Mọi người vô cùng thương tiếc Cuội.</w:t>
      </w:r>
    </w:p>
    <w:p w14:paraId="1EF25567" w14:textId="77777777" w:rsidR="006C3733" w:rsidRPr="006C3733" w:rsidRDefault="006C3733" w:rsidP="006C3733">
      <w:pPr>
        <w:widowControl w:val="0"/>
        <w:shd w:val="clear" w:color="auto" w:fill="FFFFFF"/>
        <w:spacing w:after="0"/>
        <w:ind w:firstLine="426"/>
        <w:jc w:val="both"/>
        <w:rPr>
          <w:rFonts w:ascii="Times New Roman" w:eastAsia="Times New Roman" w:hAnsi="Times New Roman"/>
          <w:sz w:val="26"/>
          <w:szCs w:val="24"/>
          <w:lang w:val="vi-VN"/>
        </w:rPr>
      </w:pPr>
      <w:r w:rsidRPr="006C3733">
        <w:rPr>
          <w:rFonts w:ascii="Times New Roman" w:eastAsia="Times New Roman" w:hAnsi="Times New Roman"/>
          <w:sz w:val="26"/>
          <w:szCs w:val="24"/>
          <w:lang w:val="vi-VN"/>
        </w:rPr>
        <w:t xml:space="preserve">2. Vào một đêm trăng sáng, các bạn của Cuội ngồi bên dòng sông bỗng nhìn thấy bóng Cuội in trên mặt nước. Chúng nhìn lên trời và nhận ra Cuội đang ngồi dưới gốc đa trên mặt </w:t>
      </w:r>
      <w:r w:rsidRPr="006C3733">
        <w:rPr>
          <w:rFonts w:ascii="Times New Roman" w:eastAsia="Times New Roman" w:hAnsi="Times New Roman"/>
          <w:sz w:val="26"/>
          <w:szCs w:val="24"/>
          <w:lang w:val="vi-VN"/>
        </w:rPr>
        <w:lastRenderedPageBreak/>
        <w:t xml:space="preserve">trăng. </w:t>
      </w:r>
    </w:p>
    <w:p w14:paraId="51C312CE" w14:textId="77777777" w:rsidR="006C3733" w:rsidRPr="006C3733" w:rsidRDefault="006C3733" w:rsidP="006C3733">
      <w:pPr>
        <w:widowControl w:val="0"/>
        <w:shd w:val="clear" w:color="auto" w:fill="FFFFFF"/>
        <w:spacing w:after="0"/>
        <w:ind w:firstLine="426"/>
        <w:jc w:val="both"/>
        <w:rPr>
          <w:rFonts w:ascii="Times New Roman" w:eastAsia="Times New Roman" w:hAnsi="Times New Roman"/>
          <w:sz w:val="26"/>
          <w:szCs w:val="24"/>
          <w:lang w:val="vi-VN"/>
        </w:rPr>
      </w:pPr>
      <w:r w:rsidRPr="006C3733">
        <w:rPr>
          <w:rFonts w:ascii="Times New Roman" w:eastAsia="Times New Roman" w:hAnsi="Times New Roman"/>
          <w:sz w:val="26"/>
          <w:szCs w:val="24"/>
          <w:lang w:val="vi-VN"/>
        </w:rPr>
        <w:t>3. Các bạn nhỏ kiếm củi chất thành đống to rồi đốt, lửa sáng rực. Chúng đồng thanh gọi Cuội. Nhưng Cuội chẳng nhìn về phía chúng. Nhiều bạn khóc nức nở. Bỗng cô tiên hiện ra, nghe kể, cô rất cảm động và hứa sẽ giúp để Cuội nhìn thấy các bạn vào đêm rằm tháng Tám.</w:t>
      </w:r>
    </w:p>
    <w:p w14:paraId="43B54021" w14:textId="77777777" w:rsidR="006C3733" w:rsidRPr="006C3733" w:rsidRDefault="006C3733" w:rsidP="006C3733">
      <w:pPr>
        <w:widowControl w:val="0"/>
        <w:shd w:val="clear" w:color="auto" w:fill="FFFFFF"/>
        <w:spacing w:after="0"/>
        <w:ind w:firstLine="426"/>
        <w:jc w:val="both"/>
        <w:rPr>
          <w:rFonts w:ascii="Times New Roman" w:eastAsia="Times New Roman" w:hAnsi="Times New Roman"/>
          <w:sz w:val="26"/>
          <w:szCs w:val="24"/>
          <w:lang w:val="vi-VN"/>
        </w:rPr>
      </w:pPr>
      <w:r w:rsidRPr="006C3733">
        <w:rPr>
          <w:rFonts w:ascii="Times New Roman" w:eastAsia="Times New Roman" w:hAnsi="Times New Roman"/>
          <w:sz w:val="26"/>
          <w:szCs w:val="24"/>
          <w:lang w:val="vi-VN"/>
        </w:rPr>
        <w:t>4. Theo lời cô tiên dặn, các bạn nhỏ làm đèn lồng hình ngôi sao, hình con cá, hình chú thỏ,… Đến ngày hẹn, chúng thắp đèn lồng, đánh trống, múa sư tử. Từ cung trăng, Cuội nhìn xuống và nhận ra bạn bè, quê nhà.</w:t>
      </w:r>
    </w:p>
    <w:p w14:paraId="1B69FCEB" w14:textId="77777777" w:rsidR="006C3733" w:rsidRPr="006C3733" w:rsidRDefault="006C3733" w:rsidP="006C3733">
      <w:pPr>
        <w:widowControl w:val="0"/>
        <w:shd w:val="clear" w:color="auto" w:fill="FFFFFF"/>
        <w:spacing w:after="0"/>
        <w:ind w:firstLine="426"/>
        <w:jc w:val="both"/>
        <w:rPr>
          <w:rFonts w:ascii="Times New Roman" w:eastAsia="Times New Roman" w:hAnsi="Times New Roman"/>
          <w:sz w:val="26"/>
          <w:szCs w:val="24"/>
          <w:lang w:val="vi-VN"/>
        </w:rPr>
      </w:pPr>
      <w:r w:rsidRPr="006C3733">
        <w:rPr>
          <w:rFonts w:ascii="Times New Roman" w:eastAsia="Times New Roman" w:hAnsi="Times New Roman"/>
          <w:sz w:val="26"/>
          <w:szCs w:val="24"/>
          <w:lang w:val="vi-VN"/>
        </w:rPr>
        <w:t xml:space="preserve">Từ đó, cứ đến trung thu, các em em lại làm đèn lồng và chơi rước đèn. </w:t>
      </w:r>
    </w:p>
    <w:p w14:paraId="4C188F6C" w14:textId="77777777" w:rsidR="006C3733" w:rsidRPr="006C3733" w:rsidRDefault="006C3733" w:rsidP="006C3733">
      <w:pPr>
        <w:widowControl w:val="0"/>
        <w:shd w:val="clear" w:color="auto" w:fill="FFFFFF"/>
        <w:spacing w:after="0"/>
        <w:ind w:firstLine="426"/>
        <w:jc w:val="both"/>
        <w:rPr>
          <w:rFonts w:ascii="Times New Roman" w:eastAsia="Times New Roman" w:hAnsi="Times New Roman"/>
          <w:sz w:val="26"/>
          <w:szCs w:val="24"/>
          <w:lang w:val="vi-VN"/>
        </w:rPr>
      </w:pPr>
      <w:r w:rsidRPr="006C3733">
        <w:rPr>
          <w:rFonts w:ascii="Times New Roman" w:eastAsia="Times New Roman" w:hAnsi="Times New Roman"/>
          <w:sz w:val="26"/>
          <w:szCs w:val="24"/>
          <w:lang w:val="vi-VN"/>
        </w:rPr>
        <w:t xml:space="preserve">(Lê Châu kể theo </w:t>
      </w:r>
      <w:r w:rsidRPr="006C3733">
        <w:rPr>
          <w:rFonts w:ascii="Times New Roman" w:eastAsia="Times New Roman" w:hAnsi="Times New Roman"/>
          <w:i/>
          <w:sz w:val="26"/>
          <w:szCs w:val="24"/>
          <w:lang w:val="vi-VN"/>
        </w:rPr>
        <w:t>Sự tích rước đèn Trung thu</w:t>
      </w:r>
      <w:r w:rsidRPr="006C3733">
        <w:rPr>
          <w:rFonts w:ascii="Times New Roman" w:eastAsia="Times New Roman" w:hAnsi="Times New Roman"/>
          <w:sz w:val="26"/>
          <w:szCs w:val="24"/>
          <w:lang w:val="vi-VN"/>
        </w:rPr>
        <w:t>, phim hoạt hình, Hãng phim Hoạt hình Việt Nam, kịch bản: Giang Sơn, đạo diễn: Nhân Lập)</w:t>
      </w:r>
    </w:p>
    <w:p w14:paraId="6D9C1CDB" w14:textId="77777777" w:rsidR="006C3733" w:rsidRDefault="006C3733"/>
    <w:sectPr w:rsidR="006C3733" w:rsidSect="00372766">
      <w:pgSz w:w="12240" w:h="15840"/>
      <w:pgMar w:top="1135"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0C5"/>
    <w:rsid w:val="00224DC8"/>
    <w:rsid w:val="00372766"/>
    <w:rsid w:val="003A0F24"/>
    <w:rsid w:val="006C3733"/>
    <w:rsid w:val="007E67BC"/>
    <w:rsid w:val="0088789E"/>
    <w:rsid w:val="00CB2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B0629"/>
  <w15:chartTrackingRefBased/>
  <w15:docId w15:val="{F961D40E-1FE4-4B48-9A42-8046ED581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B20C5"/>
    <w:pPr>
      <w:spacing w:after="200" w:line="276" w:lineRule="auto"/>
    </w:pPr>
    <w:rPr>
      <w:rFonts w:ascii="Calibri" w:eastAsia="Calibri" w:hAnsi="Calibri" w:cs="Times New Roma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rsid w:val="00CB20C5"/>
    <w:pPr>
      <w:spacing w:before="100" w:beforeAutospacing="1" w:after="100" w:afterAutospacing="1" w:line="240" w:lineRule="auto"/>
    </w:pPr>
    <w:rPr>
      <w:rFonts w:ascii="Times New Roman" w:eastAsia="Times New Roman" w:hAnsi="Times New Roman"/>
      <w:sz w:val="24"/>
      <w:szCs w:val="24"/>
    </w:rPr>
  </w:style>
  <w:style w:type="character" w:styleId="Manh">
    <w:name w:val="Strong"/>
    <w:basedOn w:val="Phngmcinhcuaoanvn"/>
    <w:uiPriority w:val="99"/>
    <w:qFormat/>
    <w:rsid w:val="00CB20C5"/>
    <w:rPr>
      <w:rFonts w:cs="Times New Roman"/>
      <w:b/>
      <w:bCs/>
    </w:rPr>
  </w:style>
  <w:style w:type="paragraph" w:styleId="oancuaDanhsach">
    <w:name w:val="List Paragraph"/>
    <w:basedOn w:val="Binhthng"/>
    <w:uiPriority w:val="34"/>
    <w:qFormat/>
    <w:rsid w:val="00372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A4A34333AA4E4B963D42176609BF46" ma:contentTypeVersion="48" ma:contentTypeDescription="Create a new document." ma:contentTypeScope="" ma:versionID="70aedeb8878b03083a9c759ad12b1067">
  <xsd:schema xmlns:xsd="http://www.w3.org/2001/XMLSchema" xmlns:xs="http://www.w3.org/2001/XMLSchema" xmlns:p="http://schemas.microsoft.com/office/2006/metadata/properties" xmlns:ns2="e02fff17-c085-42ca-8052-bec6af4d82b0" xmlns:ns3="c276e9ac-11d5-4e80-a39b-8e7eee301d79" targetNamespace="http://schemas.microsoft.com/office/2006/metadata/properties" ma:root="true" ma:fieldsID="d63450372b929e35b23c8e597e130ec8" ns2:_="" ns3:_="">
    <xsd:import namespace="e02fff17-c085-42ca-8052-bec6af4d82b0"/>
    <xsd:import namespace="c276e9ac-11d5-4e80-a39b-8e7eee301d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2fff17-c085-42ca-8052-bec6af4d82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76e9ac-11d5-4e80-a39b-8e7eee301d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6D8EBFEE-DD86-4232-9062-767353C31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2fff17-c085-42ca-8052-bec6af4d82b0"/>
    <ds:schemaRef ds:uri="c276e9ac-11d5-4e80-a39b-8e7eee301d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A7A2E1-7E3E-495A-95CF-C53D199C6E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C3C41C-9DE3-415B-9B6B-384F24346A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474</Words>
  <Characters>2703</Characters>
  <Application>Microsoft Office Word</Application>
  <DocSecurity>0</DocSecurity>
  <Lines>22</Lines>
  <Paragraphs>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Nguyen Thi Lan</dc:creator>
  <cp:keywords/>
  <dc:description/>
  <cp:lastModifiedBy>Cam Ly Trịnh</cp:lastModifiedBy>
  <cp:revision>5</cp:revision>
  <dcterms:created xsi:type="dcterms:W3CDTF">2021-02-01T07:36:00Z</dcterms:created>
  <dcterms:modified xsi:type="dcterms:W3CDTF">2022-02-26T08:49:00Z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0x0101009BA4A34333AA4E4B963D42176609BF46</vt:lpwstr>
  </property>
</Properties>
</file>